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A152" w14:textId="77777777" w:rsidR="006A72B4" w:rsidRDefault="006A72B4" w:rsidP="006A72B4">
      <w:pPr>
        <w:tabs>
          <w:tab w:val="left" w:pos="851"/>
          <w:tab w:val="left" w:pos="11624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F98A7BE" w14:textId="77777777" w:rsidR="006A72B4" w:rsidRDefault="006A72B4" w:rsidP="006A72B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E6825E0" w14:textId="77777777" w:rsidR="006A72B4" w:rsidRDefault="006A72B4" w:rsidP="006A72B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81D3FA" w14:textId="77777777" w:rsidR="006A72B4" w:rsidRPr="00CE6CE4" w:rsidRDefault="006A72B4" w:rsidP="006A72B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28"/>
          <w:vertAlign w:val="superscript"/>
        </w:rPr>
      </w:pPr>
      <w:r w:rsidRPr="00CE6CE4">
        <w:rPr>
          <w:rFonts w:ascii="Times New Roman" w:hAnsi="Times New Roman"/>
          <w:i/>
          <w:sz w:val="36"/>
          <w:szCs w:val="28"/>
          <w:vertAlign w:val="superscript"/>
        </w:rPr>
        <w:t>Муниципальное автономное общеобразовательное учреждение</w:t>
      </w:r>
    </w:p>
    <w:p w14:paraId="6BADC9E0" w14:textId="77777777" w:rsidR="006A72B4" w:rsidRPr="00CE6CE4" w:rsidRDefault="006A72B4" w:rsidP="006A72B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28"/>
          <w:vertAlign w:val="superscript"/>
        </w:rPr>
      </w:pPr>
      <w:r w:rsidRPr="00CE6CE4">
        <w:rPr>
          <w:rFonts w:ascii="Times New Roman" w:hAnsi="Times New Roman"/>
          <w:i/>
          <w:sz w:val="36"/>
          <w:szCs w:val="28"/>
          <w:vertAlign w:val="superscript"/>
        </w:rPr>
        <w:t>средняя общеобразовательная школа №1</w:t>
      </w:r>
    </w:p>
    <w:p w14:paraId="05268F17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14:paraId="334C0A72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7398DE3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604E21B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CE6CE4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14:paraId="4462F8D4" w14:textId="77777777" w:rsidR="006A72B4" w:rsidRDefault="006A72B4" w:rsidP="006A72B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учебному предмету «БИОЛОГИЯ</w:t>
      </w:r>
      <w:r w:rsidRPr="00CE6CE4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3F0C0BF" w14:textId="77777777" w:rsidR="006A72B4" w:rsidRPr="008B4F58" w:rsidRDefault="006A72B4" w:rsidP="006A72B4">
      <w:pPr>
        <w:spacing w:after="0" w:line="360" w:lineRule="auto"/>
        <w:ind w:left="142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B4F58">
        <w:rPr>
          <w:rFonts w:ascii="Times New Roman" w:eastAsia="Times New Roman" w:hAnsi="Times New Roman"/>
          <w:b/>
          <w:sz w:val="32"/>
          <w:szCs w:val="32"/>
        </w:rPr>
        <w:t xml:space="preserve">основного общего образования </w:t>
      </w:r>
    </w:p>
    <w:p w14:paraId="661F3028" w14:textId="77777777" w:rsidR="006A72B4" w:rsidRPr="008B4F58" w:rsidRDefault="006A72B4" w:rsidP="006A72B4">
      <w:pPr>
        <w:spacing w:after="0" w:line="360" w:lineRule="auto"/>
        <w:ind w:left="142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для 5</w:t>
      </w:r>
      <w:r w:rsidRPr="008B4F58">
        <w:rPr>
          <w:rFonts w:ascii="Times New Roman" w:eastAsia="Times New Roman" w:hAnsi="Times New Roman"/>
          <w:b/>
          <w:sz w:val="32"/>
          <w:szCs w:val="32"/>
        </w:rPr>
        <w:t xml:space="preserve"> классов</w:t>
      </w:r>
    </w:p>
    <w:p w14:paraId="55876764" w14:textId="77777777" w:rsidR="006A72B4" w:rsidRPr="008A4B9D" w:rsidRDefault="006A72B4" w:rsidP="006A72B4">
      <w:pPr>
        <w:spacing w:after="0" w:line="360" w:lineRule="auto"/>
        <w:ind w:left="142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на 2021 - 2022</w:t>
      </w:r>
      <w:r w:rsidRPr="008B4F58">
        <w:rPr>
          <w:rFonts w:ascii="Times New Roman" w:eastAsia="Times New Roman" w:hAnsi="Times New Roman"/>
          <w:b/>
          <w:sz w:val="32"/>
          <w:szCs w:val="32"/>
        </w:rPr>
        <w:t xml:space="preserve"> учебный год</w:t>
      </w:r>
    </w:p>
    <w:p w14:paraId="469640A4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D3AC134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2129167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D60E805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49B1EC38" w14:textId="77777777" w:rsidR="006A72B4" w:rsidRPr="00CE6CE4" w:rsidRDefault="006A72B4" w:rsidP="006A72B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9C00978" w14:textId="77777777" w:rsidR="006A72B4" w:rsidRPr="00CE6CE4" w:rsidRDefault="006A72B4" w:rsidP="006A72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Кировград</w:t>
      </w:r>
    </w:p>
    <w:p w14:paraId="6738145D" w14:textId="77777777" w:rsidR="006A72B4" w:rsidRPr="00CE6CE4" w:rsidRDefault="006A72B4" w:rsidP="006A7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i/>
          <w:sz w:val="28"/>
          <w:szCs w:val="28"/>
        </w:rPr>
      </w:pPr>
      <w:r w:rsidRPr="00CE6CE4">
        <w:rPr>
          <w:rFonts w:ascii="Times New Roman" w:hAnsi="Times New Roman"/>
          <w:bCs/>
          <w:i/>
          <w:sz w:val="28"/>
          <w:szCs w:val="28"/>
        </w:rPr>
        <w:br w:type="page"/>
      </w:r>
      <w:r w:rsidRPr="00CE6CE4">
        <w:rPr>
          <w:rFonts w:ascii="Times New Roman" w:hAnsi="Times New Roman"/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6CE4">
        <w:rPr>
          <w:rFonts w:ascii="Times New Roman" w:hAnsi="Times New Roman"/>
          <w:sz w:val="28"/>
          <w:szCs w:val="28"/>
        </w:rPr>
        <w:t xml:space="preserve">государственного образовательного стандарта среднего общего образования.  </w:t>
      </w:r>
    </w:p>
    <w:p w14:paraId="6D721078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14:paraId="4BEEBFE2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E6CE4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14:paraId="21441759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4C40676E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E6CE4">
        <w:rPr>
          <w:rFonts w:ascii="Times New Roman" w:hAnsi="Times New Roman"/>
          <w:sz w:val="28"/>
          <w:szCs w:val="28"/>
        </w:rPr>
        <w:t>Разработчик(и):</w:t>
      </w:r>
    </w:p>
    <w:p w14:paraId="5DCCC658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13E20094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E6CE4">
        <w:rPr>
          <w:rFonts w:ascii="Times New Roman" w:hAnsi="Times New Roman"/>
          <w:sz w:val="28"/>
          <w:szCs w:val="28"/>
        </w:rPr>
        <w:t>Сафронова Юлия Олеговна, учитель физики</w:t>
      </w:r>
    </w:p>
    <w:p w14:paraId="603CE2BD" w14:textId="77777777" w:rsidR="006A72B4" w:rsidRPr="00CE6CE4" w:rsidRDefault="006A72B4" w:rsidP="006A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E6CE4">
        <w:rPr>
          <w:rFonts w:ascii="Times New Roman" w:hAnsi="Times New Roman"/>
          <w:sz w:val="28"/>
          <w:szCs w:val="28"/>
        </w:rPr>
        <w:t>_________________________________________________</w:t>
      </w:r>
    </w:p>
    <w:p w14:paraId="1AD3569D" w14:textId="77777777" w:rsidR="006A72B4" w:rsidRPr="0028546D" w:rsidRDefault="006A72B4" w:rsidP="006A72B4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5E447C11" w14:textId="77777777" w:rsidR="0028546D" w:rsidRPr="0028546D" w:rsidRDefault="0028546D" w:rsidP="002854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46D">
        <w:rPr>
          <w:rFonts w:ascii="Times New Roman" w:hAnsi="Times New Roman" w:cs="Times New Roman"/>
          <w:sz w:val="28"/>
          <w:szCs w:val="28"/>
        </w:rPr>
        <w:t>Рекомендована Методическим советом МАОУ СОШ № 1 (протокол №1 от «30» августа 2021 г.)</w:t>
      </w:r>
    </w:p>
    <w:p w14:paraId="176655DF" w14:textId="045886B3" w:rsidR="006A72B4" w:rsidRDefault="0028546D" w:rsidP="0028546D">
      <w:pPr>
        <w:ind w:firstLine="708"/>
      </w:pPr>
      <w:r w:rsidRPr="0028546D">
        <w:rPr>
          <w:rFonts w:ascii="Times New Roman" w:hAnsi="Times New Roman" w:cs="Times New Roman"/>
          <w:sz w:val="28"/>
          <w:szCs w:val="28"/>
        </w:rPr>
        <w:t>«Утверждена приказом директора МАОУ СОШ № 1 №55-О от «30» августа 2021 г.</w:t>
      </w:r>
      <w:r w:rsidRPr="0028546D">
        <w:rPr>
          <w:rFonts w:ascii="Times New Roman" w:hAnsi="Times New Roman" w:cs="Times New Roman"/>
          <w:sz w:val="28"/>
          <w:szCs w:val="28"/>
        </w:rPr>
        <w:tab/>
      </w:r>
      <w:r w:rsidR="006A72B4">
        <w:rPr>
          <w:rFonts w:ascii="Times New Roman" w:hAnsi="Times New Roman"/>
          <w:sz w:val="28"/>
          <w:szCs w:val="28"/>
        </w:rPr>
        <w:tab/>
      </w:r>
    </w:p>
    <w:p w14:paraId="4BF8F7B2" w14:textId="77777777" w:rsidR="006A72B4" w:rsidRDefault="006A72B4" w:rsidP="006A72B4"/>
    <w:p w14:paraId="29433D89" w14:textId="77777777" w:rsidR="006A72B4" w:rsidRDefault="006A72B4" w:rsidP="006A72B4"/>
    <w:p w14:paraId="139C6A64" w14:textId="77777777" w:rsidR="006A72B4" w:rsidRDefault="006A72B4" w:rsidP="006A72B4"/>
    <w:p w14:paraId="72AA4BF3" w14:textId="77777777" w:rsidR="006A72B4" w:rsidRDefault="006A72B4" w:rsidP="006A72B4"/>
    <w:p w14:paraId="0A30B060" w14:textId="77777777" w:rsidR="006A72B4" w:rsidRDefault="006A72B4" w:rsidP="006A72B4"/>
    <w:p w14:paraId="08EB1989" w14:textId="77777777" w:rsidR="00E17CED" w:rsidRPr="006E482D" w:rsidRDefault="00E17CED" w:rsidP="00E17CED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3F5B43" w14:textId="77777777" w:rsidR="00E17CED" w:rsidRPr="006E482D" w:rsidRDefault="00E17CED" w:rsidP="00E17CED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82D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14:paraId="1F9CDF8D" w14:textId="77777777" w:rsidR="00E17CED" w:rsidRPr="006E482D" w:rsidRDefault="00E17CED" w:rsidP="00E17CED">
      <w:pPr>
        <w:spacing w:after="0" w:line="240" w:lineRule="auto"/>
        <w:ind w:left="142" w:righ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482D">
        <w:rPr>
          <w:rFonts w:ascii="Times New Roman" w:hAnsi="Times New Roman" w:cs="Times New Roman"/>
          <w:i/>
          <w:sz w:val="28"/>
          <w:szCs w:val="28"/>
        </w:rPr>
        <w:t>Личностные результаты освоения основной образовательной программы:</w:t>
      </w:r>
    </w:p>
    <w:p w14:paraId="6038DF44" w14:textId="77777777" w:rsidR="00E17CED" w:rsidRPr="006E482D" w:rsidRDefault="00E17CED" w:rsidP="00E17CED">
      <w:pPr>
        <w:spacing w:line="240" w:lineRule="auto"/>
        <w:ind w:left="142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Личностные результаты освоения курса основного общего образования отражают:</w:t>
      </w:r>
    </w:p>
    <w:p w14:paraId="00DA12A4" w14:textId="77777777" w:rsidR="00E17CED" w:rsidRPr="006E482D" w:rsidRDefault="00E17CED" w:rsidP="00E17CED">
      <w:pPr>
        <w:pStyle w:val="a3"/>
        <w:spacing w:line="240" w:lineRule="auto"/>
        <w:ind w:left="0" w:right="567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1)сформированность у обучающихся социально значимых понятий, усваиваемых в единстве урочной и воспитательной деятельности:</w:t>
      </w:r>
    </w:p>
    <w:p w14:paraId="4909D660" w14:textId="77777777" w:rsidR="00E17CED" w:rsidRPr="006E482D" w:rsidRDefault="00E17CED" w:rsidP="00E17CED">
      <w:pPr>
        <w:pStyle w:val="a3"/>
        <w:tabs>
          <w:tab w:val="left" w:pos="284"/>
        </w:tabs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 об отношениях человека и природы, о сущности, месте и роли человека в природной среде, о сохранении биосферы, об адаптации человека к природным условиям и использовании своих знаний для построения разумных отношений с окружающей средой, о природе как источнике производственной активности и основе материального труда человека;</w:t>
      </w:r>
    </w:p>
    <w:p w14:paraId="1971EE94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 о научной картине мира, о сущности закономерностей развития природы и общества, о понимании этих закономерностей как условии формирования осознанной жизненной позиции личности, её социально-политических, нравственных и эстетических взглядов и идеалов;</w:t>
      </w:r>
    </w:p>
    <w:p w14:paraId="42DA7091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2) сформированность заинтересованности в расширении знаний об устройстве мира и общества; </w:t>
      </w:r>
    </w:p>
    <w:p w14:paraId="511D4B7B" w14:textId="77777777" w:rsidR="00E17CED" w:rsidRPr="006E482D" w:rsidRDefault="00E17CED" w:rsidP="00E17CED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 интереса к самопознанию;</w:t>
      </w:r>
    </w:p>
    <w:p w14:paraId="6BE5A198" w14:textId="77777777" w:rsidR="00E17CED" w:rsidRPr="006E482D" w:rsidRDefault="00E17CED" w:rsidP="00E17CED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 к творческой деятельности;</w:t>
      </w:r>
    </w:p>
    <w:p w14:paraId="63754458" w14:textId="77777777" w:rsidR="00E17CED" w:rsidRPr="006E482D" w:rsidRDefault="00E17CED" w:rsidP="00E17CED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 готовности к саморазвитию и самообразованию; </w:t>
      </w:r>
    </w:p>
    <w:p w14:paraId="24CBD530" w14:textId="77777777" w:rsidR="00E17CED" w:rsidRPr="006E482D" w:rsidRDefault="00E17CED" w:rsidP="00E17CED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 способность к адаптации в динамично изменяющейся социальной и информационной среде; </w:t>
      </w:r>
    </w:p>
    <w:p w14:paraId="3ABE5786" w14:textId="77777777" w:rsidR="00E17CED" w:rsidRPr="006E482D" w:rsidRDefault="00E17CED" w:rsidP="00E17CED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 освоение основ целостного мировоззрения, соответствующего современному уровню </w:t>
      </w:r>
    </w:p>
    <w:p w14:paraId="3330754A" w14:textId="77777777" w:rsidR="00E17CED" w:rsidRPr="006E482D" w:rsidRDefault="00E17CED" w:rsidP="00E17CED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развития науки, общественной практики и индивидуальному своеобразию обучающихся (популяризация научных знаний);</w:t>
      </w:r>
    </w:p>
    <w:p w14:paraId="651067E7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3)сформированность ответственного отношения к жизни и установки на здоровый образ жизни, исключающей употребление алкоголя, наркотиков, курение, нанесение иного вреда здоровью и направленный на физическое самосовершенствование на основе подвижного образа жизни, занятий физической культурой и спортом; </w:t>
      </w:r>
    </w:p>
    <w:p w14:paraId="416F08D2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-навыков безопасного и здорового образа жизни, в первую очередь, санитарно-гигиенических, связанных с правильным питанием; необходимости самозащиты от информации, причиняющей вред здоровью и психическому развитию, в том числе, в Интернет-среде (физическое воспитание и формирование культуры здоровья); </w:t>
      </w:r>
    </w:p>
    <w:p w14:paraId="5BB23C73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4)стремление к осознанному выбору и построению дальнейшей индивидуальной траектории образования с учетом многообразия мира профессий, профессиональных предпочтений и  участия в профориентационной деятельности; </w:t>
      </w:r>
    </w:p>
    <w:p w14:paraId="5FC5F1A6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lastRenderedPageBreak/>
        <w:t xml:space="preserve">-сформированность уважения к людям труда и их трудовым достижениям, к результатам труда других людей, в том числе, бережного отношения к личному и школьному имуществу, уважительного отношения к труду на основе опыта заинтересованного участия в социально значимом труде (трудового воспитание); </w:t>
      </w:r>
    </w:p>
    <w:p w14:paraId="47D46065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5)сформированность основ экологической культуры, развитие опыта экологически ориентированной рефлексивно-оценочной и практической деятельности в жизненных ситуациях;</w:t>
      </w:r>
    </w:p>
    <w:p w14:paraId="3982DC88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-формирование нетерпимого отношения к действиям, приносящим вред экологии (экологическое воспитание). </w:t>
      </w:r>
    </w:p>
    <w:p w14:paraId="6C531F13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482D">
        <w:rPr>
          <w:rFonts w:ascii="Times New Roman" w:hAnsi="Times New Roman" w:cs="Times New Roman"/>
          <w:i/>
          <w:sz w:val="28"/>
          <w:szCs w:val="28"/>
        </w:rPr>
        <w:t xml:space="preserve">Метапредметные </w:t>
      </w:r>
    </w:p>
    <w:p w14:paraId="4BDC1BA8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Метапредметные результаты освоения курса основного общего образования отражают: </w:t>
      </w:r>
    </w:p>
    <w:p w14:paraId="561DCA55" w14:textId="77777777" w:rsidR="00E17CED" w:rsidRPr="006E482D" w:rsidRDefault="00E17CED" w:rsidP="00E17CED">
      <w:pPr>
        <w:pStyle w:val="a3"/>
        <w:numPr>
          <w:ilvl w:val="0"/>
          <w:numId w:val="2"/>
        </w:numPr>
        <w:spacing w:line="240" w:lineRule="auto"/>
        <w:ind w:right="567" w:hanging="273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познавательными универсальными учебными действиями: </w:t>
      </w:r>
    </w:p>
    <w:p w14:paraId="4FE7F199" w14:textId="77777777" w:rsidR="00E17CED" w:rsidRPr="006E482D" w:rsidRDefault="00E17CED" w:rsidP="00E17CED">
      <w:pPr>
        <w:pStyle w:val="a3"/>
        <w:spacing w:line="240" w:lineRule="auto"/>
        <w:ind w:left="273" w:right="567" w:hanging="273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 переводить практическую задачу в учебную; </w:t>
      </w:r>
    </w:p>
    <w:p w14:paraId="102C68CE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формулировать учебно-познавательную задачу, обосновывать ее своими интересами, мотивами, учебными потребностями, поставленными проблемами; </w:t>
      </w:r>
    </w:p>
    <w:p w14:paraId="12BD61BC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-способность выбирать способ решения задачи из изученных, оценивать целесообразность и эффективность выбранного алгоритма; </w:t>
      </w:r>
    </w:p>
    <w:p w14:paraId="065B13EF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самостоятельно составлять алгоритм (или его часть) для решения учебной задачи, учитывать время, необходимое для этого; </w:t>
      </w:r>
    </w:p>
    <w:p w14:paraId="6F1878DC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выбирать методы познания окружающего мира (наблюдение, исследование, опыт, проектная деятельность и пр.) в соответствии с поставленной учебной задачей; </w:t>
      </w:r>
    </w:p>
    <w:p w14:paraId="18E1833D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проводить по самостоятельно составленному плану опыт,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 умение формулировать обобщения и выводы по результатам проведенного наблюдения, опыта, исследования, презентовать полученные результаты; </w:t>
      </w:r>
    </w:p>
    <w:p w14:paraId="1E74839E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использовать уместно базовые межпредметные понятия и термины, отражающие связи и отношения между объектами, явлениями, процессами окружающего мира;  </w:t>
      </w:r>
    </w:p>
    <w:p w14:paraId="76EA10AC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осуществлять логические операции по установлению родовидовых отношений, ограничению понятия, группировке понятий по объему и содержанию;  </w:t>
      </w:r>
    </w:p>
    <w:p w14:paraId="0C8E933E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выделять и структурировать признаки объектов (явлений) по заданным существенным основаниям; </w:t>
      </w:r>
    </w:p>
    <w:p w14:paraId="54B375A2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14:paraId="03B4A5F7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lastRenderedPageBreak/>
        <w:t xml:space="preserve">-умение распознавать ложные и истинные утверждения; </w:t>
      </w:r>
    </w:p>
    <w:p w14:paraId="444FAD9A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устанавливать существенный признак классификации, основания для сравнения; критерии проводимого анализа, формулировать выводы по их результатам;</w:t>
      </w:r>
    </w:p>
    <w:p w14:paraId="3FC3C19D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 умение приводить аргументы, подтверждающие собственное обобщение, вывод с учетом существующих точек зрения; </w:t>
      </w:r>
    </w:p>
    <w:p w14:paraId="53E7879D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использовать знаково-символические средства для представления информации и создания несложных моделей изучаемых объектов; </w:t>
      </w:r>
    </w:p>
    <w:p w14:paraId="744A7B3B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преобразовывать предложенные модели в текстовый вариант представления информации, а также предложенную текстовую информацию в модели (таблица, диаграмма, схема и др.) в соответствии с поставленной учебной задачей; </w:t>
      </w:r>
    </w:p>
    <w:p w14:paraId="68668788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строить план, схему, алгоритм действия, исправлять (восстанавливать, дополнять) предложенный алгоритм на основе имеющихся знаний об изучаемом объекте; </w:t>
      </w:r>
    </w:p>
    <w:p w14:paraId="406A6B69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делать выводы с использованием дедуктивных и индуктивных умозаключений, умозаключений по аналогии;</w:t>
      </w:r>
    </w:p>
    <w:p w14:paraId="4DA7706A" w14:textId="77777777" w:rsidR="00E17CED" w:rsidRPr="006E482D" w:rsidRDefault="00E17CED" w:rsidP="00E17CED">
      <w:pPr>
        <w:pStyle w:val="a3"/>
        <w:spacing w:line="240" w:lineRule="auto"/>
        <w:ind w:left="0"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осуществлять анализ требуемого содержания, различать его фактическую и оценочную составляющую, представленного в письменном источнике, диалоге, дискуссии.</w:t>
      </w:r>
    </w:p>
    <w:p w14:paraId="2B90611C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2) овладение навыками работы с информацией: </w:t>
      </w:r>
    </w:p>
    <w:p w14:paraId="5CEA3767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-умение работать с информацией (выбор, анализ, ранжирование, систематизация и интерпретация информации различного вида, оценка ее соответствия цели информационного поиска); </w:t>
      </w:r>
    </w:p>
    <w:p w14:paraId="205C4828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 находить требуемый источник с помощью электронного каталога и поисковых система Интернета;</w:t>
      </w:r>
    </w:p>
    <w:p w14:paraId="0F48E2ED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-сопоставлять информацию, полученную из разных источников; характеризовать/оценивать источник в соответствии с задачей информационного поиска;</w:t>
      </w:r>
    </w:p>
    <w:p w14:paraId="7A366101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-самостоятельно формулировать основания для извлечения информации из источника (текстового, иллюстративного, графического), учитывая характер полученного задания;</w:t>
      </w:r>
    </w:p>
    <w:p w14:paraId="13346B70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-овладение навыками работы с двумя и более источниками (в том числе разных видов), содержащими прямую и косвенную информацию;</w:t>
      </w:r>
    </w:p>
    <w:p w14:paraId="5D0A55C4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распознавать достоверную и недостоверную информацию;</w:t>
      </w:r>
    </w:p>
    <w:p w14:paraId="7089353D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-реализовывать предложенный учителем способ проверки достоверности информации;</w:t>
      </w:r>
    </w:p>
    <w:p w14:paraId="5ACC5AB9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умение определять несложную противоречивую информацию, самостоятельно находить способы ее проверки;</w:t>
      </w:r>
    </w:p>
    <w:p w14:paraId="6CC144E5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lastRenderedPageBreak/>
        <w:t xml:space="preserve">-умение подбирать иллюстративную, графическую и текстовую информацию в соответствии с поставленной учебной задачей; </w:t>
      </w:r>
    </w:p>
    <w:p w14:paraId="4D7CEF4A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-соблюдение правил информационной безопасности в ситуациях повседневной жизни и при работе в сети Интернет;</w:t>
      </w:r>
    </w:p>
    <w:p w14:paraId="4CF4CB84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-участие в коллективном сборе информации (опрос, анкетирование), группировать полученную информацию в соответствии с предложенными критериями;</w:t>
      </w:r>
    </w:p>
    <w:p w14:paraId="6630546D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3) овладение регулятивными действиями:</w:t>
      </w:r>
    </w:p>
    <w:p w14:paraId="6723D2C1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самостоятельно планировать деятельность (намечать цель, создавать алгоритм, отбирая целесообразные способы решения учебной задачи);</w:t>
      </w:r>
    </w:p>
    <w:p w14:paraId="64592B4D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оценивать средства (ресурсы), необходимые для решения учебно-познавательных задач;</w:t>
      </w:r>
    </w:p>
    <w:p w14:paraId="4BDF061C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осуществлять контроль результата (продукта) и процесса деятельности (степень освоения способа действия) по заданным и/или самостоятельно определенным критериям;</w:t>
      </w:r>
    </w:p>
    <w:p w14:paraId="45FA318B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14:paraId="2A4B8561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предвидеть трудности, которые могут возникнуть при решении данной учебной задачи;</w:t>
      </w:r>
    </w:p>
    <w:p w14:paraId="2E489296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-объяснять причины успеха (неудач) в деятельности;</w:t>
      </w:r>
    </w:p>
    <w:p w14:paraId="312C4EBF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-овладение умениями осуществлять совместную деятельность (договариваться, распределять обязанности, подчиняться, лидировать, контролировать свою работу) в соответствии с правилами речевого этикета;</w:t>
      </w:r>
    </w:p>
    <w:p w14:paraId="0BD5CF74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конфликты;</w:t>
      </w:r>
    </w:p>
    <w:p w14:paraId="2484555B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осуществлять взаимоконтроль и коррекцию процесса совместной деятельности;</w:t>
      </w:r>
    </w:p>
    <w:p w14:paraId="03CB5117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устранять в рамках общения разрывы в коммуникации, обусловленные непониманием \ неприятием со стороны собеседника задачи, формы или содержания диалога.</w:t>
      </w:r>
    </w:p>
    <w:p w14:paraId="29F28858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lastRenderedPageBreak/>
        <w:t>4) овладение коммуникативными и универсальными учебными действиями:</w:t>
      </w:r>
    </w:p>
    <w:p w14:paraId="58655928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-владение смысловым чтением текстов разного вида, жанра, стиля с целью решения различных учебных задач, для удовлетворения познавательных запросов и интересов: определять тему, назначение текста,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мысли, идеи, содержания текста; </w:t>
      </w:r>
    </w:p>
    <w:p w14:paraId="431A2E6B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-владение умениями участия в учебном диалоге  — следить за  соблюдением процедуры обсуждения, задавать вопросы на уточнение и понимание идей друг друга; сопоставлять свои суждения с суждениями других участников диалога;</w:t>
      </w:r>
    </w:p>
    <w:p w14:paraId="5E73A55F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определять жанр выступления и в соответствии с ним отбирать содержание коммуникации; учитывать особенности аудитории;</w:t>
      </w:r>
    </w:p>
    <w:p w14:paraId="159C19F0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-соблюдение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выступления, а также поддержания его эмоционального характера;</w:t>
      </w:r>
    </w:p>
    <w:p w14:paraId="209BB94C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-умение формулировать собственные суждения (монологические высказывания) в форме устного и письменного текста, целесообразно выбирая его жанр и структуру в соответствии с поставленной целью коммуникации и адресатом.</w:t>
      </w:r>
    </w:p>
    <w:p w14:paraId="1120596D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482D">
        <w:rPr>
          <w:rFonts w:ascii="Times New Roman" w:hAnsi="Times New Roman" w:cs="Times New Roman"/>
          <w:b/>
          <w:i/>
          <w:sz w:val="28"/>
          <w:szCs w:val="28"/>
        </w:rPr>
        <w:t>Предметные:</w:t>
      </w:r>
    </w:p>
    <w:p w14:paraId="211362A5" w14:textId="77777777" w:rsidR="00E17CED" w:rsidRPr="006E482D" w:rsidRDefault="00E17CED" w:rsidP="00E17CED">
      <w:pPr>
        <w:spacing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Первый год обучения.</w:t>
      </w:r>
    </w:p>
    <w:p w14:paraId="7FBC28AF" w14:textId="77777777" w:rsidR="00E17CED" w:rsidRPr="006E482D" w:rsidRDefault="00E17CED" w:rsidP="00E17CED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82D">
        <w:rPr>
          <w:rFonts w:ascii="Times New Roman" w:hAnsi="Times New Roman" w:cs="Times New Roman"/>
          <w:b/>
          <w:sz w:val="28"/>
          <w:szCs w:val="28"/>
        </w:rPr>
        <w:t xml:space="preserve"> Учащиеся должны:  </w:t>
      </w:r>
    </w:p>
    <w:p w14:paraId="7071AC1F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перечислять основные признаки жизни (питание, дыхание, выделение, обмен веществ и </w:t>
      </w:r>
    </w:p>
    <w:p w14:paraId="53E5067D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энергии, раздражимость, размножение, рост, развитие, подвижность); </w:t>
      </w:r>
    </w:p>
    <w:p w14:paraId="1436D28A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по памяти воспроизводить формулировки определений основных признаков жизни;</w:t>
      </w:r>
    </w:p>
    <w:p w14:paraId="1637A58B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по памяти воспроизводить формулировку понятия «биология»;</w:t>
      </w:r>
    </w:p>
    <w:p w14:paraId="6FD67BD1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перечислять разделы, входящие в состав биологии (не менее 7 разделов); </w:t>
      </w:r>
    </w:p>
    <w:p w14:paraId="1258F538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называть объекты изучения основных разделов биологии (ботаника, зоология, анатомия, </w:t>
      </w:r>
      <w:proofErr w:type="gramStart"/>
      <w:r w:rsidRPr="006E482D">
        <w:rPr>
          <w:rFonts w:ascii="Times New Roman" w:hAnsi="Times New Roman" w:cs="Times New Roman"/>
          <w:sz w:val="28"/>
          <w:szCs w:val="28"/>
        </w:rPr>
        <w:t xml:space="preserve">микология,   </w:t>
      </w:r>
      <w:proofErr w:type="gramEnd"/>
      <w:r w:rsidRPr="006E482D">
        <w:rPr>
          <w:rFonts w:ascii="Times New Roman" w:hAnsi="Times New Roman" w:cs="Times New Roman"/>
          <w:sz w:val="28"/>
          <w:szCs w:val="28"/>
        </w:rPr>
        <w:t xml:space="preserve">бактериология, физиология, протистология);  </w:t>
      </w:r>
    </w:p>
    <w:p w14:paraId="79C41538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значение биологии для повседневной жизни;</w:t>
      </w:r>
    </w:p>
    <w:p w14:paraId="726F082A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перечислять основные методы изучения природы (наблюдение, измерение, эксперимент); </w:t>
      </w:r>
    </w:p>
    <w:p w14:paraId="28993928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lastRenderedPageBreak/>
        <w:t xml:space="preserve">приводить примеры использования каждого метода при изучении природы; </w:t>
      </w:r>
    </w:p>
    <w:p w14:paraId="19327DCA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различать приборы и лабораторное оборудование;</w:t>
      </w:r>
    </w:p>
    <w:p w14:paraId="41106215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называть и показывать части светового микроскопа;</w:t>
      </w:r>
    </w:p>
    <w:p w14:paraId="2C8FA635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принцип работы светового микроскопа;</w:t>
      </w:r>
    </w:p>
    <w:p w14:paraId="1DE80C48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настраивать микроскоп для работы; </w:t>
      </w:r>
    </w:p>
    <w:p w14:paraId="6A2BF581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соблюдать технику безопасности при работе с микроскопом;</w:t>
      </w:r>
    </w:p>
    <w:p w14:paraId="33763D6A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называть и показывать основные части клетки (оболочку, цитоплазму, ядро);</w:t>
      </w:r>
    </w:p>
    <w:p w14:paraId="5A1EE665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приводить примеры клеток;</w:t>
      </w:r>
    </w:p>
    <w:p w14:paraId="6E799731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 указывать, что новые клетки появляются в результате деления; </w:t>
      </w:r>
    </w:p>
    <w:p w14:paraId="49AA1F39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называть основные элементы, входящие в состав живых организмов (углерод, кислород, водород, азот); </w:t>
      </w:r>
    </w:p>
    <w:p w14:paraId="1E7CA141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называть основные неорганические вещества клетки (вода и минеральные соли);</w:t>
      </w:r>
    </w:p>
    <w:p w14:paraId="2E430265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называть основные органические вещества клетки (белки, жиры, углеводы); </w:t>
      </w:r>
    </w:p>
    <w:p w14:paraId="5BBFB6FB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главные функции органических веществ клетки;</w:t>
      </w:r>
    </w:p>
    <w:p w14:paraId="64DB904D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указывать на то, что тело бактерий состоит из одной клетки; </w:t>
      </w:r>
    </w:p>
    <w:p w14:paraId="563BC0FF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принцип строения клетки бактерий (отсутствие ядра); </w:t>
      </w:r>
    </w:p>
    <w:p w14:paraId="4D67ED79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различать формы клетки бактерий;  </w:t>
      </w:r>
    </w:p>
    <w:p w14:paraId="270E17F2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особенности проявления признаков жизни у бактерий; </w:t>
      </w:r>
    </w:p>
    <w:p w14:paraId="62B96259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приводить примеры бактерий;</w:t>
      </w:r>
    </w:p>
    <w:p w14:paraId="7CFEDC73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значение бактерий в природе и жизни человека.  </w:t>
      </w:r>
    </w:p>
    <w:p w14:paraId="585C2C19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называть принцип строения тела гриба;</w:t>
      </w:r>
    </w:p>
    <w:p w14:paraId="6314B2E4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приводить примеры одноклеточных и многоклеточных грибов;</w:t>
      </w:r>
    </w:p>
    <w:p w14:paraId="2C1FBFAD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особенности проявления признаков жизни у грибов; </w:t>
      </w:r>
    </w:p>
    <w:p w14:paraId="59092A6F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приводить примеры грибов;  </w:t>
      </w:r>
    </w:p>
    <w:p w14:paraId="4FADD551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значение грибов в природе и жизни человека;</w:t>
      </w:r>
    </w:p>
    <w:p w14:paraId="5ADD5AF7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особенности строения клетки растений; </w:t>
      </w:r>
    </w:p>
    <w:p w14:paraId="78F7AE10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по памяти воспроизводить формулировку определения понятия «фотосинтез»; </w:t>
      </w:r>
    </w:p>
    <w:p w14:paraId="50DD9113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особенности проявления признаков жизни у растений;</w:t>
      </w:r>
    </w:p>
    <w:p w14:paraId="5F136A14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значение растений в природе и жизни человека;</w:t>
      </w:r>
    </w:p>
    <w:p w14:paraId="06D97BDA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lastRenderedPageBreak/>
        <w:t xml:space="preserve">описывать принцип строения тела простейших; приводить примеры простейших;  различать простейших на иллюстрациях;  </w:t>
      </w:r>
    </w:p>
    <w:p w14:paraId="607113F7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особенности проявления признаков жизни у простейших; описывать значение простейших в природе и жизни человека;</w:t>
      </w:r>
    </w:p>
    <w:p w14:paraId="6D17C64A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общий план строения тела позвоночных животных;  перечислять основные группы позвоночных животных;</w:t>
      </w:r>
    </w:p>
    <w:p w14:paraId="441F03BD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называть 2—3 характерные черты каждой группы беспозвоночных животных; </w:t>
      </w:r>
    </w:p>
    <w:p w14:paraId="74DF3110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приводить примеры видов беспозвоночных животных, относящихся к каждой группе;</w:t>
      </w:r>
    </w:p>
    <w:p w14:paraId="316A36FD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различать представителей основных групп беспозвоночных животных; </w:t>
      </w:r>
    </w:p>
    <w:p w14:paraId="52CC4B45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особенности проявления признаков жизни у животных. </w:t>
      </w:r>
    </w:p>
    <w:p w14:paraId="02707B39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общий план строения тела беспозвоночных животных;</w:t>
      </w:r>
    </w:p>
    <w:p w14:paraId="3033F56D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перечислять основные группы беспозвоночных животных;</w:t>
      </w:r>
    </w:p>
    <w:p w14:paraId="545B2786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называть 2—3 характерные черты каждой группы позвоночных животных; </w:t>
      </w:r>
    </w:p>
    <w:p w14:paraId="480810C0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приводить примеры видов позвоночных животных, относящихся к каждой группе; </w:t>
      </w:r>
    </w:p>
    <w:p w14:paraId="7877841E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различать представителей основных групп позвоночных животных; </w:t>
      </w:r>
    </w:p>
    <w:p w14:paraId="1C146218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описывать особенности проявления признаков жизни у животных;</w:t>
      </w:r>
    </w:p>
    <w:p w14:paraId="5503FB79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значение животных в природе и жизни человека. </w:t>
      </w:r>
    </w:p>
    <w:p w14:paraId="14D3391C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перечислять среды жизни организмов; </w:t>
      </w:r>
    </w:p>
    <w:p w14:paraId="0642AD15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называть особенности условий каждой из сред жизни; </w:t>
      </w:r>
    </w:p>
    <w:p w14:paraId="46F6C42A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приводить примеры животных, обитающих в разных средах жизни; </w:t>
      </w:r>
    </w:p>
    <w:p w14:paraId="03D04851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различать приспособления животных к различным условиям среды;</w:t>
      </w:r>
    </w:p>
    <w:p w14:paraId="687302B9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перечислять основные природные зоны Земли;</w:t>
      </w:r>
    </w:p>
    <w:p w14:paraId="1F3C4EFF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называть виды растений и животных, характерные для каждой природной зоны;</w:t>
      </w:r>
    </w:p>
    <w:p w14:paraId="67AF53AB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воздействие человека на природную среду на различных этапах его исторического развития; </w:t>
      </w:r>
    </w:p>
    <w:p w14:paraId="4C29A874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называть основные экологические проблемы современности;</w:t>
      </w:r>
    </w:p>
    <w:p w14:paraId="7530421B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прямое и косвенное воздействие человека на редкие и исчезающие виды; </w:t>
      </w:r>
    </w:p>
    <w:p w14:paraId="5764E916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>приводить примеры видов, уничтоженных человеком;</w:t>
      </w:r>
    </w:p>
    <w:p w14:paraId="554EE4C1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приводить примеры видов растений и животных, находящихся под угрозой исчезновения; </w:t>
      </w:r>
    </w:p>
    <w:p w14:paraId="4EAAB24E" w14:textId="77777777" w:rsidR="00E17CED" w:rsidRPr="006E482D" w:rsidRDefault="00E17CED" w:rsidP="00E17CED">
      <w:pPr>
        <w:pStyle w:val="a3"/>
        <w:numPr>
          <w:ilvl w:val="0"/>
          <w:numId w:val="1"/>
        </w:numPr>
        <w:spacing w:after="0" w:line="240" w:lineRule="auto"/>
        <w:ind w:left="0" w:right="567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описывать значение биоразнообразия. </w:t>
      </w:r>
    </w:p>
    <w:p w14:paraId="05872D49" w14:textId="77777777" w:rsidR="00E17CED" w:rsidRPr="006E482D" w:rsidRDefault="00E17CED" w:rsidP="00E17CED">
      <w:pPr>
        <w:pStyle w:val="a3"/>
        <w:spacing w:after="0" w:line="240" w:lineRule="auto"/>
        <w:ind w:left="0"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E0FFEB" w14:textId="77777777" w:rsidR="00E17CED" w:rsidRPr="006E482D" w:rsidRDefault="00E17CED" w:rsidP="00E17CED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82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учебного предмета, курса</w:t>
      </w:r>
    </w:p>
    <w:p w14:paraId="2BC6AF44" w14:textId="77777777" w:rsidR="00E17CED" w:rsidRPr="006E482D" w:rsidRDefault="00E17CED" w:rsidP="00E17CED">
      <w:pPr>
        <w:pStyle w:val="a3"/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E482D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 5 класс</w:t>
      </w:r>
    </w:p>
    <w:p w14:paraId="003E95D4" w14:textId="77777777" w:rsidR="00E17CED" w:rsidRPr="006E482D" w:rsidRDefault="00E17CED" w:rsidP="00E17CED">
      <w:pPr>
        <w:pStyle w:val="a3"/>
        <w:spacing w:after="0" w:line="360" w:lineRule="auto"/>
        <w:ind w:left="0"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82D">
        <w:rPr>
          <w:rFonts w:ascii="Times New Roman" w:hAnsi="Times New Roman" w:cs="Times New Roman"/>
          <w:sz w:val="28"/>
          <w:szCs w:val="28"/>
        </w:rPr>
        <w:t xml:space="preserve">Понятие о жизни. Сходство и различие живого и неживого. Свойства живых тел природы. Роль живого в природе. Живая и неживая природа — единое целое. Биология  — система наук о живой природе. Объекты, процессы и явления живой природы. Основные разделы и задачи биологии. Язык биологии: термины, понятия, символы. Источники биологических знаний: наблюдение, опыт и теория. Источники биологической информации: энциклопедии, словари, справочники, определители, карты, фото- и видеоизображения, компьютерные базы данных, Интернет и др. Кабинет биологии. Лабораторное оборудование кабинета биологии. Правила поведения и работы в кабинете биологии. Биология и другие естественные науки. Биология и ненаучное познание (религиозное, мифологическое, художественное). Значение биологических знаний для современного человека. Научный метод изучения живой природы. Наблюдение в биологии. Живые и фиксированные объекты. Биологический рисунок. Использование увеличительных приборов для наблюдения. Лупа. Световой и цифровой микроскопы. Описание в биологии. Научное и художественное описание живых объектов. Использование таблиц, диаграмм для описания объектов, процессов и явлений живой природы. Классификация объектов, процессов и явлений живой природы как прием научного познания. Принцип родства и его использование в биологических исследованиях. Измерение в биологии. Выбор единиц измерения. Длина, площадь, объем, масса, время. Измерение размеров биологических объектов. Эксперимент в биологии. Природный и лабораторный эксперименты. Этапы биологического эксперимента. Объяснение результатов эксперимента. Понятие об организме. Основные части организма: клетки, ткани, органы, системы органов. Взаимосвязь частей организма. Организм  — единое целое. Разнообразие организмов. Особенности строения организмов растений, животных, грибов и человека. Бактерии. Понятие о клетке как наименьшей единице живой природы. Доядерные и ядерные организмы. Процессы жизнедеятельности организмов: питание, дыхание, транспорт веществ, выделение, раздражимость, регуляция, размножение, рост, развитие. </w:t>
      </w:r>
      <w:r w:rsidRPr="006E482D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Классификация организмов. Основные царства живой природы. Понятие о среде обитания. Водная, наземно-воздушная, почвенная, </w:t>
      </w:r>
      <w:proofErr w:type="spellStart"/>
      <w:r w:rsidRPr="006E482D">
        <w:rPr>
          <w:rFonts w:ascii="Times New Roman" w:hAnsi="Times New Roman" w:cs="Times New Roman"/>
          <w:sz w:val="28"/>
          <w:szCs w:val="28"/>
        </w:rPr>
        <w:t>внутриорганизменная</w:t>
      </w:r>
      <w:proofErr w:type="spellEnd"/>
      <w:r w:rsidRPr="006E482D">
        <w:rPr>
          <w:rFonts w:ascii="Times New Roman" w:hAnsi="Times New Roman" w:cs="Times New Roman"/>
          <w:sz w:val="28"/>
          <w:szCs w:val="28"/>
        </w:rPr>
        <w:t xml:space="preserve"> среды обитания и их характеристика. Условия жизни организмов: свет, тепло, воздух, вода, минеральный состав почвы, пища. Значение условий жизни для организмов. Приспособленность организмов к среде обитания. Сезонные изменения в жизни организмов. Понятие о природном сообществе. Состав и структура сообщества. Взаимосвязи организмов в природном сообществе. Приспособление организмов к совместному существованию в  природном сообществе. Разнообразие сообществ: природные и искусственные. Сообщества, созданные и поддерживаемые человеком. Значение природных и искусственных сообществ. Природные зоны Земли. Флора и фауна природных зон. Ландшафты природные и культурные. Человек — часть природы. Хозяйственная деятельность человека в природе: растениеводство, животноводство, охота, рыболовство, лесозаготовки, градостроение и  др. Охрана живой природы. Особо охраняемые природные территории. Роль учащихся в охране природы своей страны и края. Жизнь и ее многообразие  — общечеловеческая ценность. Планета Земля — наш дом.</w:t>
      </w:r>
    </w:p>
    <w:p w14:paraId="7C069C7C" w14:textId="77777777" w:rsidR="00E17CED" w:rsidRPr="006E482D" w:rsidRDefault="00E17CED" w:rsidP="00E17CED">
      <w:pPr>
        <w:spacing w:after="0" w:line="36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AE4347" w14:textId="77777777" w:rsidR="00FA307E" w:rsidRDefault="00FA307E" w:rsidP="00E17CED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4C57B0D1" w14:textId="77777777" w:rsidR="00FA307E" w:rsidRDefault="00FA307E" w:rsidP="00E17CED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5B271A57" w14:textId="77777777" w:rsidR="00FA307E" w:rsidRDefault="00FA307E" w:rsidP="00E17CED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062A6256" w14:textId="77777777" w:rsidR="00FA307E" w:rsidRDefault="00FA307E" w:rsidP="00E17CED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230B31D8" w14:textId="77777777" w:rsidR="00FA307E" w:rsidRDefault="00FA307E" w:rsidP="00E17CED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7F83F292" w14:textId="77777777" w:rsidR="00FA307E" w:rsidRDefault="00FA307E" w:rsidP="00E17CED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03FDD9B5" w14:textId="77777777" w:rsidR="00FA307E" w:rsidRDefault="00FA307E" w:rsidP="00E17CED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3C95A23C" w14:textId="77777777" w:rsidR="00E17CED" w:rsidRPr="006E482D" w:rsidRDefault="00E17CED" w:rsidP="00FA307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6E482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Тематическое планирование с указанием количества часов, отводимых на освоение каждой темы</w:t>
      </w:r>
    </w:p>
    <w:p w14:paraId="537DBB73" w14:textId="77777777" w:rsidR="00E17CED" w:rsidRPr="006E482D" w:rsidRDefault="00E17CED" w:rsidP="00E17C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82D">
        <w:rPr>
          <w:rFonts w:ascii="Times New Roman" w:hAnsi="Times New Roman" w:cs="Times New Roman"/>
          <w:b/>
          <w:sz w:val="28"/>
          <w:szCs w:val="28"/>
        </w:rPr>
        <w:t>Тематическое планирование 5 класс</w:t>
      </w:r>
    </w:p>
    <w:tbl>
      <w:tblPr>
        <w:tblStyle w:val="a6"/>
        <w:tblW w:w="14660" w:type="dxa"/>
        <w:tblLook w:val="04A0" w:firstRow="1" w:lastRow="0" w:firstColumn="1" w:lastColumn="0" w:noHBand="0" w:noVBand="1"/>
      </w:tblPr>
      <w:tblGrid>
        <w:gridCol w:w="1198"/>
        <w:gridCol w:w="11356"/>
        <w:gridCol w:w="2106"/>
      </w:tblGrid>
      <w:tr w:rsidR="00E17CED" w:rsidRPr="006E482D" w14:paraId="0E991F1D" w14:textId="77777777" w:rsidTr="00FA307E">
        <w:trPr>
          <w:trHeight w:val="524"/>
        </w:trPr>
        <w:tc>
          <w:tcPr>
            <w:tcW w:w="0" w:type="auto"/>
          </w:tcPr>
          <w:p w14:paraId="198D1AF3" w14:textId="77777777" w:rsidR="00E17CED" w:rsidRPr="006E482D" w:rsidRDefault="00E17CED" w:rsidP="004717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E482D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11356" w:type="dxa"/>
          </w:tcPr>
          <w:p w14:paraId="554F8C88" w14:textId="77777777" w:rsidR="00E17CED" w:rsidRPr="006E482D" w:rsidRDefault="00E17CED" w:rsidP="0047173D">
            <w:pPr>
              <w:spacing w:line="360" w:lineRule="auto"/>
              <w:ind w:right="-1809"/>
              <w:jc w:val="center"/>
              <w:rPr>
                <w:b/>
                <w:sz w:val="28"/>
                <w:szCs w:val="28"/>
              </w:rPr>
            </w:pPr>
            <w:r w:rsidRPr="006E482D">
              <w:rPr>
                <w:b/>
                <w:sz w:val="28"/>
                <w:szCs w:val="28"/>
              </w:rPr>
              <w:t>Раздел/тема</w:t>
            </w:r>
          </w:p>
        </w:tc>
        <w:tc>
          <w:tcPr>
            <w:tcW w:w="0" w:type="auto"/>
          </w:tcPr>
          <w:p w14:paraId="67CF1658" w14:textId="77777777" w:rsidR="00E17CED" w:rsidRPr="006E482D" w:rsidRDefault="00E17CED" w:rsidP="004717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E482D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E17CED" w:rsidRPr="006E482D" w14:paraId="742D9B73" w14:textId="77777777" w:rsidTr="00FA307E">
        <w:trPr>
          <w:trHeight w:val="524"/>
        </w:trPr>
        <w:tc>
          <w:tcPr>
            <w:tcW w:w="0" w:type="auto"/>
          </w:tcPr>
          <w:p w14:paraId="234B59A7" w14:textId="77777777" w:rsidR="00E17CED" w:rsidRPr="006E482D" w:rsidRDefault="00E17CED" w:rsidP="0047173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1</w:t>
            </w:r>
          </w:p>
        </w:tc>
        <w:tc>
          <w:tcPr>
            <w:tcW w:w="11356" w:type="dxa"/>
          </w:tcPr>
          <w:p w14:paraId="1CBB2566" w14:textId="77777777" w:rsidR="00E17CED" w:rsidRPr="006E482D" w:rsidRDefault="00E17CED" w:rsidP="0047173D">
            <w:pPr>
              <w:spacing w:line="360" w:lineRule="auto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Введение в биологию</w:t>
            </w:r>
          </w:p>
        </w:tc>
        <w:tc>
          <w:tcPr>
            <w:tcW w:w="0" w:type="auto"/>
          </w:tcPr>
          <w:p w14:paraId="529689B4" w14:textId="77777777" w:rsidR="00E17CED" w:rsidRPr="006E482D" w:rsidRDefault="00E17CED" w:rsidP="0047173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7</w:t>
            </w:r>
          </w:p>
        </w:tc>
      </w:tr>
      <w:tr w:rsidR="00E17CED" w:rsidRPr="006E482D" w14:paraId="09F7EAA0" w14:textId="77777777" w:rsidTr="00FA307E">
        <w:trPr>
          <w:trHeight w:val="524"/>
        </w:trPr>
        <w:tc>
          <w:tcPr>
            <w:tcW w:w="0" w:type="auto"/>
          </w:tcPr>
          <w:p w14:paraId="14B17B8C" w14:textId="77777777" w:rsidR="00E17CED" w:rsidRPr="006E482D" w:rsidRDefault="00E17CED" w:rsidP="0047173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2</w:t>
            </w:r>
          </w:p>
        </w:tc>
        <w:tc>
          <w:tcPr>
            <w:tcW w:w="11356" w:type="dxa"/>
          </w:tcPr>
          <w:p w14:paraId="77DD6B92" w14:textId="77777777" w:rsidR="00E17CED" w:rsidRPr="006E482D" w:rsidRDefault="00E17CED" w:rsidP="0047173D">
            <w:pPr>
              <w:spacing w:line="360" w:lineRule="auto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Строение и многообразие живых организмов</w:t>
            </w:r>
          </w:p>
        </w:tc>
        <w:tc>
          <w:tcPr>
            <w:tcW w:w="0" w:type="auto"/>
          </w:tcPr>
          <w:p w14:paraId="0474A559" w14:textId="77777777" w:rsidR="00E17CED" w:rsidRPr="006E482D" w:rsidRDefault="00E17CED" w:rsidP="0047173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14</w:t>
            </w:r>
          </w:p>
        </w:tc>
      </w:tr>
      <w:tr w:rsidR="00E17CED" w:rsidRPr="006E482D" w14:paraId="1B5BA2FE" w14:textId="77777777" w:rsidTr="00FA307E">
        <w:trPr>
          <w:trHeight w:val="524"/>
        </w:trPr>
        <w:tc>
          <w:tcPr>
            <w:tcW w:w="0" w:type="auto"/>
          </w:tcPr>
          <w:p w14:paraId="06F0C4CF" w14:textId="77777777" w:rsidR="00E17CED" w:rsidRPr="006E482D" w:rsidRDefault="00E17CED" w:rsidP="0047173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3</w:t>
            </w:r>
          </w:p>
        </w:tc>
        <w:tc>
          <w:tcPr>
            <w:tcW w:w="11356" w:type="dxa"/>
          </w:tcPr>
          <w:p w14:paraId="5DBAF404" w14:textId="77777777" w:rsidR="00E17CED" w:rsidRPr="006E482D" w:rsidRDefault="00E17CED" w:rsidP="0047173D">
            <w:pPr>
              <w:spacing w:line="360" w:lineRule="auto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Организм и среда</w:t>
            </w:r>
          </w:p>
        </w:tc>
        <w:tc>
          <w:tcPr>
            <w:tcW w:w="0" w:type="auto"/>
          </w:tcPr>
          <w:p w14:paraId="68302DD8" w14:textId="77777777" w:rsidR="00E17CED" w:rsidRPr="006E482D" w:rsidRDefault="00413F7B" w:rsidP="004717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E17CED" w:rsidRPr="006E482D" w14:paraId="23334447" w14:textId="77777777" w:rsidTr="00FA307E">
        <w:trPr>
          <w:trHeight w:val="524"/>
        </w:trPr>
        <w:tc>
          <w:tcPr>
            <w:tcW w:w="0" w:type="auto"/>
          </w:tcPr>
          <w:p w14:paraId="2588B6DA" w14:textId="77777777" w:rsidR="00E17CED" w:rsidRPr="006E482D" w:rsidRDefault="00E17CED" w:rsidP="0047173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4</w:t>
            </w:r>
          </w:p>
        </w:tc>
        <w:tc>
          <w:tcPr>
            <w:tcW w:w="11356" w:type="dxa"/>
          </w:tcPr>
          <w:p w14:paraId="08DB951A" w14:textId="77777777" w:rsidR="00E17CED" w:rsidRPr="006E482D" w:rsidRDefault="00E17CED" w:rsidP="0047173D">
            <w:pPr>
              <w:spacing w:line="360" w:lineRule="auto"/>
              <w:rPr>
                <w:sz w:val="28"/>
                <w:szCs w:val="28"/>
              </w:rPr>
            </w:pPr>
            <w:r w:rsidRPr="006E482D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0" w:type="auto"/>
          </w:tcPr>
          <w:p w14:paraId="6AF3B9FE" w14:textId="77777777" w:rsidR="00E17CED" w:rsidRPr="006E482D" w:rsidRDefault="00413F7B" w:rsidP="004717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17CED" w:rsidRPr="006E482D" w14:paraId="73A30319" w14:textId="77777777" w:rsidTr="00FA307E">
        <w:trPr>
          <w:trHeight w:val="524"/>
        </w:trPr>
        <w:tc>
          <w:tcPr>
            <w:tcW w:w="0" w:type="auto"/>
          </w:tcPr>
          <w:p w14:paraId="00CF2D24" w14:textId="77777777" w:rsidR="00E17CED" w:rsidRPr="006E482D" w:rsidRDefault="00E17CED" w:rsidP="004717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E482D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356" w:type="dxa"/>
          </w:tcPr>
          <w:p w14:paraId="27036D49" w14:textId="77777777" w:rsidR="00E17CED" w:rsidRPr="006E482D" w:rsidRDefault="00E17CED" w:rsidP="0047173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9844DA1" w14:textId="77777777" w:rsidR="00E17CED" w:rsidRPr="006E482D" w:rsidRDefault="00FA307E" w:rsidP="004717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</w:tr>
    </w:tbl>
    <w:p w14:paraId="4FBAC3ED" w14:textId="77777777" w:rsidR="00E17CED" w:rsidRPr="006E482D" w:rsidRDefault="00E17CED" w:rsidP="00E17CED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FB4007" w14:textId="77777777" w:rsidR="00E17CED" w:rsidRPr="006E482D" w:rsidRDefault="00E17CED" w:rsidP="00E17CED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D419B9" w14:textId="77777777" w:rsidR="00FA307E" w:rsidRDefault="00FA307E" w:rsidP="00E17C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EB8522" w14:textId="77777777" w:rsidR="00FA307E" w:rsidRDefault="00FA307E" w:rsidP="00E17C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F224C" w14:textId="77777777" w:rsidR="00FA307E" w:rsidRDefault="00FA307E" w:rsidP="00E17C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B3993F" w14:textId="77777777" w:rsidR="00FA307E" w:rsidRDefault="00FA307E" w:rsidP="00E17C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0AE559" w14:textId="77777777" w:rsidR="00FA307E" w:rsidRDefault="00FA307E" w:rsidP="00E17C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0D4A8C" w14:textId="77777777" w:rsidR="00FA307E" w:rsidRDefault="00FA307E" w:rsidP="00E17C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F18DB6" w14:textId="77777777" w:rsidR="00FA307E" w:rsidRDefault="00FA307E" w:rsidP="00E17C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D66972" w14:textId="77777777" w:rsidR="00E17CED" w:rsidRPr="006E482D" w:rsidRDefault="00E17CED" w:rsidP="00E17C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82D">
        <w:rPr>
          <w:rFonts w:ascii="Times New Roman" w:hAnsi="Times New Roman" w:cs="Times New Roman"/>
          <w:b/>
          <w:sz w:val="28"/>
          <w:szCs w:val="28"/>
        </w:rPr>
        <w:t>Поурочно-тематическое планирование 5 класс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305"/>
        <w:gridCol w:w="7025"/>
        <w:gridCol w:w="1276"/>
        <w:gridCol w:w="1134"/>
        <w:gridCol w:w="3402"/>
        <w:gridCol w:w="1134"/>
      </w:tblGrid>
      <w:tr w:rsidR="00FA307E" w:rsidRPr="006E482D" w14:paraId="52B6496C" w14:textId="77777777" w:rsidTr="00B66AEB">
        <w:tc>
          <w:tcPr>
            <w:tcW w:w="1305" w:type="dxa"/>
          </w:tcPr>
          <w:p w14:paraId="1797FB3B" w14:textId="77777777" w:rsidR="00FA307E" w:rsidRPr="00FA307E" w:rsidRDefault="00FA307E" w:rsidP="0047173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307E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7025" w:type="dxa"/>
          </w:tcPr>
          <w:p w14:paraId="3C8DBE7B" w14:textId="77777777" w:rsidR="00FA307E" w:rsidRPr="00FA307E" w:rsidRDefault="00FA307E" w:rsidP="0047173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307E">
              <w:rPr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276" w:type="dxa"/>
          </w:tcPr>
          <w:p w14:paraId="24D1496E" w14:textId="77777777" w:rsidR="00FA307E" w:rsidRPr="00FA307E" w:rsidRDefault="00FA307E" w:rsidP="0047173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307E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14:paraId="0BFAC526" w14:textId="77777777" w:rsidR="00FA307E" w:rsidRPr="00FA307E" w:rsidRDefault="00FA307E" w:rsidP="0047173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307E">
              <w:rPr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3402" w:type="dxa"/>
          </w:tcPr>
          <w:p w14:paraId="2E6A0185" w14:textId="77777777" w:rsidR="00FE5802" w:rsidRPr="00FE5802" w:rsidRDefault="00FE5802" w:rsidP="00FE580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5802">
              <w:rPr>
                <w:rFonts w:eastAsia="Calibri"/>
                <w:b/>
                <w:sz w:val="24"/>
                <w:szCs w:val="24"/>
                <w:lang w:eastAsia="en-US"/>
              </w:rPr>
              <w:t xml:space="preserve">Характеристика основных видов </w:t>
            </w:r>
          </w:p>
          <w:p w14:paraId="33C9266E" w14:textId="77777777" w:rsidR="00FA307E" w:rsidRPr="00FA307E" w:rsidRDefault="00FE5802" w:rsidP="00FE58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E5802">
              <w:rPr>
                <w:rFonts w:eastAsia="Calibri"/>
                <w:b/>
                <w:sz w:val="24"/>
                <w:szCs w:val="24"/>
                <w:lang w:eastAsia="en-US"/>
              </w:rPr>
              <w:t>деятельности учащихся</w:t>
            </w:r>
            <w:r w:rsidRPr="00FA307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6D41F01" w14:textId="77777777" w:rsidR="00FA307E" w:rsidRPr="00FA307E" w:rsidRDefault="00FA307E" w:rsidP="0047173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307E">
              <w:rPr>
                <w:b/>
                <w:sz w:val="24"/>
                <w:szCs w:val="24"/>
              </w:rPr>
              <w:t>Дата</w:t>
            </w:r>
          </w:p>
        </w:tc>
      </w:tr>
      <w:tr w:rsidR="00FA307E" w:rsidRPr="006E482D" w14:paraId="23F20D62" w14:textId="77777777" w:rsidTr="00B66AEB">
        <w:tc>
          <w:tcPr>
            <w:tcW w:w="9606" w:type="dxa"/>
            <w:gridSpan w:val="3"/>
          </w:tcPr>
          <w:p w14:paraId="362B88D4" w14:textId="77777777" w:rsidR="00FA307E" w:rsidRPr="00FA307E" w:rsidRDefault="00FA307E" w:rsidP="0047173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307E">
              <w:rPr>
                <w:b/>
                <w:sz w:val="24"/>
                <w:szCs w:val="24"/>
              </w:rPr>
              <w:t>Введение в биологию</w:t>
            </w:r>
            <w:r w:rsidRPr="00FA307E">
              <w:rPr>
                <w:rStyle w:val="3"/>
                <w:rFonts w:eastAsia="DejaVu Sans"/>
                <w:b/>
                <w:sz w:val="24"/>
                <w:szCs w:val="24"/>
              </w:rPr>
              <w:t xml:space="preserve"> (7ч)</w:t>
            </w:r>
          </w:p>
        </w:tc>
        <w:tc>
          <w:tcPr>
            <w:tcW w:w="1134" w:type="dxa"/>
          </w:tcPr>
          <w:p w14:paraId="3F2D09A1" w14:textId="77777777" w:rsidR="00FA307E" w:rsidRPr="00B66AEB" w:rsidRDefault="00FA307E" w:rsidP="0047173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DD72C72" w14:textId="77777777" w:rsidR="00FA307E" w:rsidRPr="006E482D" w:rsidRDefault="00FA307E" w:rsidP="004717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2D0EBC8" w14:textId="77777777" w:rsidR="00FA307E" w:rsidRPr="006E482D" w:rsidRDefault="00FA307E" w:rsidP="0047173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66AEB" w:rsidRPr="00135117" w14:paraId="343FD229" w14:textId="77777777" w:rsidTr="00B66AEB">
        <w:tc>
          <w:tcPr>
            <w:tcW w:w="1305" w:type="dxa"/>
          </w:tcPr>
          <w:p w14:paraId="17F82526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7025" w:type="dxa"/>
          </w:tcPr>
          <w:p w14:paraId="25B5E44B" w14:textId="77777777" w:rsidR="00B66AEB" w:rsidRPr="00135117" w:rsidRDefault="00B66AEB" w:rsidP="00135117">
            <w:pPr>
              <w:jc w:val="both"/>
              <w:rPr>
                <w:b/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Введение в биологию. </w:t>
            </w:r>
          </w:p>
        </w:tc>
        <w:tc>
          <w:tcPr>
            <w:tcW w:w="1276" w:type="dxa"/>
          </w:tcPr>
          <w:p w14:paraId="4E03E1A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F44CF7" w14:textId="77777777" w:rsidR="00B66AEB" w:rsidRDefault="00B66AEB">
            <w:r w:rsidRPr="001E5EBC">
              <w:t>текущий</w:t>
            </w:r>
          </w:p>
        </w:tc>
        <w:tc>
          <w:tcPr>
            <w:tcW w:w="3402" w:type="dxa"/>
          </w:tcPr>
          <w:p w14:paraId="083940ED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Определяют роль биологии </w:t>
            </w:r>
          </w:p>
          <w:p w14:paraId="177C897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 среди наук.</w:t>
            </w:r>
          </w:p>
        </w:tc>
        <w:tc>
          <w:tcPr>
            <w:tcW w:w="1134" w:type="dxa"/>
          </w:tcPr>
          <w:p w14:paraId="1FB3152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6892F89F" w14:textId="77777777" w:rsidTr="00B66AEB">
        <w:trPr>
          <w:trHeight w:hRule="exact" w:val="1154"/>
        </w:trPr>
        <w:tc>
          <w:tcPr>
            <w:tcW w:w="1305" w:type="dxa"/>
          </w:tcPr>
          <w:p w14:paraId="0F6E49F0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</w:t>
            </w:r>
          </w:p>
        </w:tc>
        <w:tc>
          <w:tcPr>
            <w:tcW w:w="7025" w:type="dxa"/>
          </w:tcPr>
          <w:p w14:paraId="151723E7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Живая и неживая природа - единое целое</w:t>
            </w:r>
          </w:p>
        </w:tc>
        <w:tc>
          <w:tcPr>
            <w:tcW w:w="1276" w:type="dxa"/>
          </w:tcPr>
          <w:p w14:paraId="33C912B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E08A84" w14:textId="77777777" w:rsidR="00B66AEB" w:rsidRDefault="00B66AEB">
            <w:r w:rsidRPr="001E5EBC">
              <w:t>текущий</w:t>
            </w:r>
          </w:p>
        </w:tc>
        <w:tc>
          <w:tcPr>
            <w:tcW w:w="3402" w:type="dxa"/>
          </w:tcPr>
          <w:p w14:paraId="182ECA17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rFonts w:eastAsia="Calibri"/>
                <w:sz w:val="24"/>
                <w:szCs w:val="24"/>
                <w:lang w:eastAsia="en-US"/>
              </w:rPr>
              <w:t>Объяснять, чем живое отличается от неживого</w:t>
            </w:r>
            <w:r w:rsidRPr="00135117">
              <w:rPr>
                <w:sz w:val="24"/>
                <w:szCs w:val="24"/>
              </w:rPr>
              <w:t>.</w:t>
            </w:r>
          </w:p>
          <w:p w14:paraId="560B898E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  <w:p w14:paraId="13A8E514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  <w:p w14:paraId="5168F799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  <w:p w14:paraId="42EF7F6D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  <w:p w14:paraId="78F84013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  <w:p w14:paraId="66BF240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  отличается     </w:t>
            </w:r>
          </w:p>
          <w:p w14:paraId="4DD69FA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 отличается </w:t>
            </w:r>
            <w:proofErr w:type="spellStart"/>
            <w:r w:rsidRPr="00135117">
              <w:rPr>
                <w:sz w:val="24"/>
                <w:szCs w:val="24"/>
              </w:rPr>
              <w:t>отлияается</w:t>
            </w:r>
            <w:proofErr w:type="spellEnd"/>
            <w:r w:rsidRPr="00135117">
              <w:rPr>
                <w:sz w:val="24"/>
                <w:szCs w:val="24"/>
              </w:rPr>
              <w:t xml:space="preserve"> от неживого</w:t>
            </w:r>
          </w:p>
        </w:tc>
        <w:tc>
          <w:tcPr>
            <w:tcW w:w="1134" w:type="dxa"/>
          </w:tcPr>
          <w:p w14:paraId="3DB875F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1D7B1F87" w14:textId="77777777" w:rsidTr="00B66AEB">
        <w:tc>
          <w:tcPr>
            <w:tcW w:w="1305" w:type="dxa"/>
          </w:tcPr>
          <w:p w14:paraId="6958CED1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3</w:t>
            </w:r>
          </w:p>
        </w:tc>
        <w:tc>
          <w:tcPr>
            <w:tcW w:w="7025" w:type="dxa"/>
          </w:tcPr>
          <w:p w14:paraId="0F0306B7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Биология-система наук о живой природе</w:t>
            </w:r>
          </w:p>
        </w:tc>
        <w:tc>
          <w:tcPr>
            <w:tcW w:w="1276" w:type="dxa"/>
          </w:tcPr>
          <w:p w14:paraId="02254558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E1F08C" w14:textId="77777777" w:rsidR="00B66AEB" w:rsidRDefault="00B66AEB">
            <w:r w:rsidRPr="001E5EBC">
              <w:t>текущий</w:t>
            </w:r>
          </w:p>
        </w:tc>
        <w:tc>
          <w:tcPr>
            <w:tcW w:w="3402" w:type="dxa"/>
          </w:tcPr>
          <w:p w14:paraId="78D611CF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Объясняют роль биологии в практической деятельности людей</w:t>
            </w:r>
          </w:p>
        </w:tc>
        <w:tc>
          <w:tcPr>
            <w:tcW w:w="1134" w:type="dxa"/>
          </w:tcPr>
          <w:p w14:paraId="4776392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746ED5ED" w14:textId="77777777" w:rsidTr="00B66AEB">
        <w:tc>
          <w:tcPr>
            <w:tcW w:w="1305" w:type="dxa"/>
          </w:tcPr>
          <w:p w14:paraId="177544C7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4</w:t>
            </w:r>
          </w:p>
        </w:tc>
        <w:tc>
          <w:tcPr>
            <w:tcW w:w="7025" w:type="dxa"/>
          </w:tcPr>
          <w:p w14:paraId="08DC4BC1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Методы исследования в биологии</w:t>
            </w:r>
          </w:p>
        </w:tc>
        <w:tc>
          <w:tcPr>
            <w:tcW w:w="1276" w:type="dxa"/>
          </w:tcPr>
          <w:p w14:paraId="0652ED34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629F4F" w14:textId="77777777" w:rsidR="00B66AEB" w:rsidRDefault="00B66AEB">
            <w:r w:rsidRPr="001E5EBC">
              <w:t>текущий</w:t>
            </w:r>
          </w:p>
        </w:tc>
        <w:tc>
          <w:tcPr>
            <w:tcW w:w="3402" w:type="dxa"/>
          </w:tcPr>
          <w:p w14:paraId="0086751E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Определяют понятия «методы исследования», «наблюдение», «эксперимент», «измерение». Характеризуют основные методы исследования в биологии. Изучают правила техники безопасности в кабинете биологии</w:t>
            </w:r>
          </w:p>
        </w:tc>
        <w:tc>
          <w:tcPr>
            <w:tcW w:w="1134" w:type="dxa"/>
          </w:tcPr>
          <w:p w14:paraId="4147A417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65381C61" w14:textId="77777777" w:rsidTr="00B66AEB">
        <w:tc>
          <w:tcPr>
            <w:tcW w:w="1305" w:type="dxa"/>
          </w:tcPr>
          <w:p w14:paraId="5B11ED04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5</w:t>
            </w:r>
          </w:p>
        </w:tc>
        <w:tc>
          <w:tcPr>
            <w:tcW w:w="7025" w:type="dxa"/>
          </w:tcPr>
          <w:p w14:paraId="59BE9F79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Измерения в биологических исследованиях.</w:t>
            </w:r>
          </w:p>
          <w:p w14:paraId="00F8C9D1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135117">
              <w:rPr>
                <w:b/>
                <w:sz w:val="24"/>
                <w:szCs w:val="24"/>
              </w:rPr>
              <w:t>Лабораторная работа</w:t>
            </w:r>
            <w:r>
              <w:rPr>
                <w:b/>
                <w:sz w:val="24"/>
                <w:szCs w:val="24"/>
              </w:rPr>
              <w:t>№ 1.</w:t>
            </w:r>
            <w:r w:rsidRPr="00135117">
              <w:rPr>
                <w:b/>
                <w:sz w:val="24"/>
                <w:szCs w:val="24"/>
              </w:rPr>
              <w:t xml:space="preserve">  «Измерение объектов».</w:t>
            </w:r>
          </w:p>
        </w:tc>
        <w:tc>
          <w:tcPr>
            <w:tcW w:w="1276" w:type="dxa"/>
          </w:tcPr>
          <w:p w14:paraId="6362F6C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A1C4F9" w14:textId="77777777" w:rsidR="00B66AEB" w:rsidRDefault="00B66AEB">
            <w:r w:rsidRPr="001E5EBC">
              <w:t>текущий</w:t>
            </w:r>
          </w:p>
        </w:tc>
        <w:tc>
          <w:tcPr>
            <w:tcW w:w="3402" w:type="dxa"/>
          </w:tcPr>
          <w:p w14:paraId="670E6EDA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Объяснять какие методы исследования и единицы  измерения, применяются в биологии.</w:t>
            </w:r>
          </w:p>
        </w:tc>
        <w:tc>
          <w:tcPr>
            <w:tcW w:w="1134" w:type="dxa"/>
          </w:tcPr>
          <w:p w14:paraId="2FBF9EB4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2F2304DA" w14:textId="77777777" w:rsidTr="00B66AEB">
        <w:tc>
          <w:tcPr>
            <w:tcW w:w="1305" w:type="dxa"/>
          </w:tcPr>
          <w:p w14:paraId="34A5AFE6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6</w:t>
            </w:r>
          </w:p>
        </w:tc>
        <w:tc>
          <w:tcPr>
            <w:tcW w:w="7025" w:type="dxa"/>
          </w:tcPr>
          <w:p w14:paraId="5359CB4B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Описание результатов исследований</w:t>
            </w:r>
          </w:p>
        </w:tc>
        <w:tc>
          <w:tcPr>
            <w:tcW w:w="1276" w:type="dxa"/>
          </w:tcPr>
          <w:p w14:paraId="36D8D3B0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3DDFCE" w14:textId="77777777" w:rsidR="00B66AEB" w:rsidRDefault="00B66AEB">
            <w:r w:rsidRPr="001E5EBC">
              <w:t>текущий</w:t>
            </w:r>
          </w:p>
        </w:tc>
        <w:tc>
          <w:tcPr>
            <w:tcW w:w="3402" w:type="dxa"/>
          </w:tcPr>
          <w:p w14:paraId="5BBFA5A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Определяют понятия  «описательный метод», «таблица», «схема», «диаграмма», «график», </w:t>
            </w:r>
            <w:r w:rsidRPr="00135117">
              <w:rPr>
                <w:sz w:val="24"/>
                <w:szCs w:val="24"/>
              </w:rPr>
              <w:lastRenderedPageBreak/>
              <w:t>«анализ»</w:t>
            </w:r>
          </w:p>
        </w:tc>
        <w:tc>
          <w:tcPr>
            <w:tcW w:w="1134" w:type="dxa"/>
          </w:tcPr>
          <w:p w14:paraId="6242938A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FA307E" w:rsidRPr="00135117" w14:paraId="0191939F" w14:textId="77777777" w:rsidTr="00B66AEB">
        <w:tc>
          <w:tcPr>
            <w:tcW w:w="1305" w:type="dxa"/>
          </w:tcPr>
          <w:p w14:paraId="6D7DF25D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7</w:t>
            </w:r>
          </w:p>
        </w:tc>
        <w:tc>
          <w:tcPr>
            <w:tcW w:w="7025" w:type="dxa"/>
          </w:tcPr>
          <w:p w14:paraId="13C7CB74" w14:textId="77777777" w:rsidR="00FA307E" w:rsidRPr="00135117" w:rsidRDefault="00FA307E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Эксперимент в биологии</w:t>
            </w:r>
          </w:p>
        </w:tc>
        <w:tc>
          <w:tcPr>
            <w:tcW w:w="1276" w:type="dxa"/>
          </w:tcPr>
          <w:p w14:paraId="72D4E9BE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D181E99" w14:textId="77777777" w:rsidR="00FA307E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B66AEB">
              <w:rPr>
                <w:sz w:val="24"/>
                <w:szCs w:val="24"/>
              </w:rPr>
              <w:t>текущий</w:t>
            </w:r>
          </w:p>
        </w:tc>
        <w:tc>
          <w:tcPr>
            <w:tcW w:w="3402" w:type="dxa"/>
          </w:tcPr>
          <w:p w14:paraId="515AC818" w14:textId="77777777" w:rsidR="00FA307E" w:rsidRPr="00135117" w:rsidRDefault="009B66F8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Объяснять особенности  биологического эксперимента.</w:t>
            </w:r>
          </w:p>
        </w:tc>
        <w:tc>
          <w:tcPr>
            <w:tcW w:w="1134" w:type="dxa"/>
          </w:tcPr>
          <w:p w14:paraId="22BB2BF1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FA307E" w:rsidRPr="00135117" w14:paraId="48DB3D51" w14:textId="77777777" w:rsidTr="00B66AEB">
        <w:tc>
          <w:tcPr>
            <w:tcW w:w="9606" w:type="dxa"/>
            <w:gridSpan w:val="3"/>
          </w:tcPr>
          <w:p w14:paraId="48D8F0C9" w14:textId="77777777" w:rsidR="00FA307E" w:rsidRPr="00135117" w:rsidRDefault="00FA307E" w:rsidP="00135117">
            <w:pPr>
              <w:jc w:val="center"/>
              <w:rPr>
                <w:b/>
                <w:sz w:val="24"/>
                <w:szCs w:val="24"/>
              </w:rPr>
            </w:pPr>
            <w:r w:rsidRPr="00135117">
              <w:rPr>
                <w:b/>
                <w:sz w:val="24"/>
                <w:szCs w:val="24"/>
              </w:rPr>
              <w:t>Строение и многообразие живых организмов(14ч.)</w:t>
            </w:r>
          </w:p>
        </w:tc>
        <w:tc>
          <w:tcPr>
            <w:tcW w:w="1134" w:type="dxa"/>
          </w:tcPr>
          <w:p w14:paraId="459A2770" w14:textId="77777777" w:rsidR="00FA307E" w:rsidRPr="00135117" w:rsidRDefault="00FA307E" w:rsidP="001351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45E7BF84" w14:textId="77777777" w:rsidR="00FA307E" w:rsidRPr="00135117" w:rsidRDefault="00FA307E" w:rsidP="001351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AAFDE6" w14:textId="77777777" w:rsidR="00FA307E" w:rsidRPr="00135117" w:rsidRDefault="00FA307E" w:rsidP="001351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66AEB" w:rsidRPr="00135117" w14:paraId="7773B822" w14:textId="77777777" w:rsidTr="00B66AEB">
        <w:tc>
          <w:tcPr>
            <w:tcW w:w="1305" w:type="dxa"/>
          </w:tcPr>
          <w:p w14:paraId="1DCC2152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8-9</w:t>
            </w:r>
          </w:p>
        </w:tc>
        <w:tc>
          <w:tcPr>
            <w:tcW w:w="7025" w:type="dxa"/>
          </w:tcPr>
          <w:p w14:paraId="3B2718E9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Увеличительные приборы</w:t>
            </w:r>
            <w:r w:rsidRPr="00135117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  <w:p w14:paraId="65F37F7B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b/>
                <w:i/>
                <w:iCs/>
                <w:sz w:val="24"/>
                <w:szCs w:val="24"/>
              </w:rPr>
              <w:t>Лабораторная работа</w:t>
            </w:r>
            <w:r>
              <w:rPr>
                <w:b/>
                <w:sz w:val="24"/>
                <w:szCs w:val="24"/>
              </w:rPr>
              <w:t xml:space="preserve"> №2</w:t>
            </w:r>
            <w:r w:rsidRPr="00135117">
              <w:rPr>
                <w:b/>
                <w:sz w:val="24"/>
                <w:szCs w:val="24"/>
              </w:rPr>
              <w:t>. «Устройство увеличительных приборов»</w:t>
            </w:r>
          </w:p>
        </w:tc>
        <w:tc>
          <w:tcPr>
            <w:tcW w:w="1276" w:type="dxa"/>
          </w:tcPr>
          <w:p w14:paraId="496E6D8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C6D61DC" w14:textId="77777777" w:rsidR="00B66AEB" w:rsidRDefault="00B66AEB">
            <w:r w:rsidRPr="00D71294">
              <w:t>текущий</w:t>
            </w:r>
          </w:p>
        </w:tc>
        <w:tc>
          <w:tcPr>
            <w:tcW w:w="3402" w:type="dxa"/>
          </w:tcPr>
          <w:p w14:paraId="7B501221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Определяют понятия «клетка», «лупа», «микроскоп», «тубус», «окуляр», «объектив», «штатив». Работают с лупой и микроскопом, изучают устройство микроскопа. Отрабатывают правила работы с микроскопом</w:t>
            </w:r>
          </w:p>
        </w:tc>
        <w:tc>
          <w:tcPr>
            <w:tcW w:w="1134" w:type="dxa"/>
          </w:tcPr>
          <w:p w14:paraId="49D47AB1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36197605" w14:textId="77777777" w:rsidTr="00B66AEB">
        <w:tc>
          <w:tcPr>
            <w:tcW w:w="1305" w:type="dxa"/>
          </w:tcPr>
          <w:p w14:paraId="2D6BD668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10</w:t>
            </w:r>
          </w:p>
        </w:tc>
        <w:tc>
          <w:tcPr>
            <w:tcW w:w="7025" w:type="dxa"/>
          </w:tcPr>
          <w:p w14:paraId="1D0D168B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Клетка - основная структурная и функциональная единица  живого организма. Строение клетки</w:t>
            </w:r>
          </w:p>
        </w:tc>
        <w:tc>
          <w:tcPr>
            <w:tcW w:w="1276" w:type="dxa"/>
          </w:tcPr>
          <w:p w14:paraId="1A26A64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C55B63" w14:textId="77777777" w:rsidR="00B66AEB" w:rsidRDefault="00B66AEB">
            <w:r w:rsidRPr="00D71294">
              <w:t>текущий</w:t>
            </w:r>
          </w:p>
        </w:tc>
        <w:tc>
          <w:tcPr>
            <w:tcW w:w="3402" w:type="dxa"/>
          </w:tcPr>
          <w:p w14:paraId="494FD941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Выделяют существенные признаки строения клетки. </w:t>
            </w:r>
          </w:p>
        </w:tc>
        <w:tc>
          <w:tcPr>
            <w:tcW w:w="1134" w:type="dxa"/>
          </w:tcPr>
          <w:p w14:paraId="174E68D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3A93D27F" w14:textId="77777777" w:rsidTr="00B66AEB">
        <w:tc>
          <w:tcPr>
            <w:tcW w:w="1305" w:type="dxa"/>
          </w:tcPr>
          <w:p w14:paraId="09D17D34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11</w:t>
            </w:r>
          </w:p>
        </w:tc>
        <w:tc>
          <w:tcPr>
            <w:tcW w:w="7025" w:type="dxa"/>
          </w:tcPr>
          <w:p w14:paraId="44BCF022" w14:textId="77777777" w:rsidR="00B66AEB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 xml:space="preserve">Разнообразие клеток и их жизнедеятельность </w:t>
            </w:r>
          </w:p>
          <w:p w14:paraId="1F5523B1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135117">
              <w:rPr>
                <w:sz w:val="24"/>
                <w:szCs w:val="24"/>
                <w:lang w:eastAsia="en-US"/>
              </w:rPr>
              <w:t>.</w:t>
            </w:r>
            <w:r w:rsidRPr="00135117">
              <w:rPr>
                <w:b/>
                <w:sz w:val="24"/>
                <w:szCs w:val="24"/>
                <w:lang w:eastAsia="en-US"/>
              </w:rPr>
              <w:t>Лабораторная</w:t>
            </w:r>
            <w:proofErr w:type="gramEnd"/>
            <w:r w:rsidRPr="00135117">
              <w:rPr>
                <w:b/>
                <w:sz w:val="24"/>
                <w:szCs w:val="24"/>
                <w:lang w:eastAsia="en-US"/>
              </w:rPr>
              <w:t xml:space="preserve"> работа</w:t>
            </w:r>
            <w:r>
              <w:rPr>
                <w:b/>
                <w:sz w:val="24"/>
                <w:szCs w:val="24"/>
                <w:lang w:eastAsia="en-US"/>
              </w:rPr>
              <w:t>№3</w:t>
            </w:r>
            <w:r w:rsidRPr="00135117">
              <w:rPr>
                <w:b/>
                <w:sz w:val="24"/>
                <w:szCs w:val="24"/>
                <w:lang w:eastAsia="en-US"/>
              </w:rPr>
              <w:t xml:space="preserve"> «Рассматривание готовых микропрепаратов клеток растений ,животных и грибов»</w:t>
            </w:r>
          </w:p>
        </w:tc>
        <w:tc>
          <w:tcPr>
            <w:tcW w:w="1276" w:type="dxa"/>
          </w:tcPr>
          <w:p w14:paraId="204700E3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F9D828" w14:textId="77777777" w:rsidR="00B66AEB" w:rsidRDefault="00B66AEB">
            <w:r w:rsidRPr="00D71294">
              <w:t>текущий</w:t>
            </w:r>
          </w:p>
        </w:tc>
        <w:tc>
          <w:tcPr>
            <w:tcW w:w="3402" w:type="dxa"/>
          </w:tcPr>
          <w:p w14:paraId="31E6729D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Различают на таблицах и микропрепаратах части и органоиды клетки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0C7C314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4E300A9A" w14:textId="77777777" w:rsidTr="00B66AEB">
        <w:tc>
          <w:tcPr>
            <w:tcW w:w="1305" w:type="dxa"/>
          </w:tcPr>
          <w:p w14:paraId="53FF324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12</w:t>
            </w:r>
          </w:p>
        </w:tc>
        <w:tc>
          <w:tcPr>
            <w:tcW w:w="7025" w:type="dxa"/>
          </w:tcPr>
          <w:p w14:paraId="00385CA2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Организм – единое целое</w:t>
            </w:r>
          </w:p>
        </w:tc>
        <w:tc>
          <w:tcPr>
            <w:tcW w:w="1276" w:type="dxa"/>
          </w:tcPr>
          <w:p w14:paraId="0D4664F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9CB884" w14:textId="77777777" w:rsidR="00B66AEB" w:rsidRDefault="00B66AEB">
            <w:r w:rsidRPr="00D71294">
              <w:t>текущий</w:t>
            </w:r>
          </w:p>
        </w:tc>
        <w:tc>
          <w:tcPr>
            <w:tcW w:w="3402" w:type="dxa"/>
          </w:tcPr>
          <w:p w14:paraId="775F852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Определяют понятия «организм», «одноклеточные», «многоклеточные», «неклеточные</w:t>
            </w:r>
            <w:proofErr w:type="gramStart"/>
            <w:r w:rsidRPr="00135117">
              <w:rPr>
                <w:sz w:val="24"/>
                <w:szCs w:val="24"/>
              </w:rPr>
              <w:t>» .Выделяют</w:t>
            </w:r>
            <w:proofErr w:type="gramEnd"/>
            <w:r w:rsidRPr="00135117">
              <w:rPr>
                <w:sz w:val="24"/>
                <w:szCs w:val="24"/>
              </w:rPr>
              <w:t xml:space="preserve">  уровни организации.</w:t>
            </w:r>
          </w:p>
        </w:tc>
        <w:tc>
          <w:tcPr>
            <w:tcW w:w="1134" w:type="dxa"/>
          </w:tcPr>
          <w:p w14:paraId="2684C2C0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7208C72B" w14:textId="77777777" w:rsidTr="00B66AEB">
        <w:tc>
          <w:tcPr>
            <w:tcW w:w="1305" w:type="dxa"/>
          </w:tcPr>
          <w:p w14:paraId="2413A16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13</w:t>
            </w:r>
          </w:p>
        </w:tc>
        <w:tc>
          <w:tcPr>
            <w:tcW w:w="7025" w:type="dxa"/>
          </w:tcPr>
          <w:p w14:paraId="2023654D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Жизнедеятельность организмов</w:t>
            </w:r>
          </w:p>
        </w:tc>
        <w:tc>
          <w:tcPr>
            <w:tcW w:w="1276" w:type="dxa"/>
          </w:tcPr>
          <w:p w14:paraId="08F20B00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9CB22D" w14:textId="77777777" w:rsidR="00B66AEB" w:rsidRDefault="00B66AEB">
            <w:r w:rsidRPr="00D71294">
              <w:t>текущий</w:t>
            </w:r>
          </w:p>
        </w:tc>
        <w:tc>
          <w:tcPr>
            <w:tcW w:w="3402" w:type="dxa"/>
          </w:tcPr>
          <w:p w14:paraId="3E6C4483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Объяснять </w:t>
            </w:r>
            <w:proofErr w:type="gramStart"/>
            <w:r w:rsidRPr="00135117">
              <w:rPr>
                <w:sz w:val="24"/>
                <w:szCs w:val="24"/>
              </w:rPr>
              <w:t>свойства  основных</w:t>
            </w:r>
            <w:proofErr w:type="gramEnd"/>
            <w:r w:rsidRPr="00135117">
              <w:rPr>
                <w:sz w:val="24"/>
                <w:szCs w:val="24"/>
              </w:rPr>
              <w:t xml:space="preserve"> процессов жизнедеятельности: питание, дыхание, выделение ,  обмен веществ, рост, развитие.</w:t>
            </w:r>
          </w:p>
        </w:tc>
        <w:tc>
          <w:tcPr>
            <w:tcW w:w="1134" w:type="dxa"/>
          </w:tcPr>
          <w:p w14:paraId="5A8D1919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3C5B2BC2" w14:textId="77777777" w:rsidTr="00B66AEB">
        <w:tc>
          <w:tcPr>
            <w:tcW w:w="1305" w:type="dxa"/>
          </w:tcPr>
          <w:p w14:paraId="55CDBCD3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14</w:t>
            </w:r>
          </w:p>
        </w:tc>
        <w:tc>
          <w:tcPr>
            <w:tcW w:w="7025" w:type="dxa"/>
          </w:tcPr>
          <w:p w14:paraId="50D1BC66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Разнообразие организмов</w:t>
            </w:r>
          </w:p>
        </w:tc>
        <w:tc>
          <w:tcPr>
            <w:tcW w:w="1276" w:type="dxa"/>
          </w:tcPr>
          <w:p w14:paraId="1935756A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E62D9D" w14:textId="77777777" w:rsidR="00B66AEB" w:rsidRDefault="00B66AEB">
            <w:r w:rsidRPr="00D71294">
              <w:t>текущий</w:t>
            </w:r>
          </w:p>
        </w:tc>
        <w:tc>
          <w:tcPr>
            <w:tcW w:w="3402" w:type="dxa"/>
          </w:tcPr>
          <w:p w14:paraId="4370AC2A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Объяснять  принцип родства и его использование в биологических исследованиях.</w:t>
            </w:r>
          </w:p>
        </w:tc>
        <w:tc>
          <w:tcPr>
            <w:tcW w:w="1134" w:type="dxa"/>
          </w:tcPr>
          <w:p w14:paraId="54898FB6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3058FBFF" w14:textId="77777777" w:rsidTr="00B66AEB">
        <w:tc>
          <w:tcPr>
            <w:tcW w:w="1305" w:type="dxa"/>
          </w:tcPr>
          <w:p w14:paraId="10AA87DF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15</w:t>
            </w:r>
          </w:p>
        </w:tc>
        <w:tc>
          <w:tcPr>
            <w:tcW w:w="7025" w:type="dxa"/>
          </w:tcPr>
          <w:p w14:paraId="792B3A0B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Царство Бактерии: многообразие и значение</w:t>
            </w:r>
          </w:p>
        </w:tc>
        <w:tc>
          <w:tcPr>
            <w:tcW w:w="1276" w:type="dxa"/>
          </w:tcPr>
          <w:p w14:paraId="0A5EB581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65D2ED" w14:textId="77777777" w:rsidR="00B66AEB" w:rsidRDefault="00B66AEB">
            <w:r w:rsidRPr="00D71294">
              <w:t>текущий</w:t>
            </w:r>
          </w:p>
        </w:tc>
        <w:tc>
          <w:tcPr>
            <w:tcW w:w="3402" w:type="dxa"/>
          </w:tcPr>
          <w:p w14:paraId="5359CFB9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Выделяют существенные признаки бактерий</w:t>
            </w:r>
          </w:p>
        </w:tc>
        <w:tc>
          <w:tcPr>
            <w:tcW w:w="1134" w:type="dxa"/>
          </w:tcPr>
          <w:p w14:paraId="3782CF57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0B2EEACE" w14:textId="77777777" w:rsidTr="00B66AEB">
        <w:tc>
          <w:tcPr>
            <w:tcW w:w="1305" w:type="dxa"/>
          </w:tcPr>
          <w:p w14:paraId="60C832B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16-17</w:t>
            </w:r>
          </w:p>
        </w:tc>
        <w:tc>
          <w:tcPr>
            <w:tcW w:w="7025" w:type="dxa"/>
          </w:tcPr>
          <w:p w14:paraId="7B4F52F9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Царство Грибы: многообразие и значение</w:t>
            </w:r>
          </w:p>
        </w:tc>
        <w:tc>
          <w:tcPr>
            <w:tcW w:w="1276" w:type="dxa"/>
          </w:tcPr>
          <w:p w14:paraId="2D2F2440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48E8697" w14:textId="77777777" w:rsidR="00B66AEB" w:rsidRDefault="00B66AEB">
            <w:r w:rsidRPr="00D71294">
              <w:t>текущий</w:t>
            </w:r>
          </w:p>
        </w:tc>
        <w:tc>
          <w:tcPr>
            <w:tcW w:w="3402" w:type="dxa"/>
          </w:tcPr>
          <w:p w14:paraId="6ACE1270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Выделяют существенные признаки строения и жизнедеятельности грибов. Объясняют роль грибов в </w:t>
            </w:r>
            <w:r w:rsidRPr="00135117">
              <w:rPr>
                <w:sz w:val="24"/>
                <w:szCs w:val="24"/>
              </w:rPr>
              <w:lastRenderedPageBreak/>
              <w:t>природе и жизни человека.</w:t>
            </w:r>
          </w:p>
          <w:p w14:paraId="7EA64CBE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Различают на живых объектах и таблицах съедобные и ядовитые грибы. Осваивают приёмы оказания первой помощи при отравлении ядовитыми грибами.</w:t>
            </w:r>
          </w:p>
        </w:tc>
        <w:tc>
          <w:tcPr>
            <w:tcW w:w="1134" w:type="dxa"/>
          </w:tcPr>
          <w:p w14:paraId="4CDB112E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32F5E226" w14:textId="77777777" w:rsidTr="00B66AEB">
        <w:tc>
          <w:tcPr>
            <w:tcW w:w="1305" w:type="dxa"/>
          </w:tcPr>
          <w:p w14:paraId="21F29331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18</w:t>
            </w:r>
          </w:p>
        </w:tc>
        <w:tc>
          <w:tcPr>
            <w:tcW w:w="7025" w:type="dxa"/>
          </w:tcPr>
          <w:p w14:paraId="720574AC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Царство Растения. Характерные признаки растений</w:t>
            </w:r>
          </w:p>
        </w:tc>
        <w:tc>
          <w:tcPr>
            <w:tcW w:w="1276" w:type="dxa"/>
          </w:tcPr>
          <w:p w14:paraId="5659DB53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3FEE45" w14:textId="77777777" w:rsidR="00B66AEB" w:rsidRDefault="00B66AEB">
            <w:r w:rsidRPr="00EB605B">
              <w:t>текущий</w:t>
            </w:r>
          </w:p>
        </w:tc>
        <w:tc>
          <w:tcPr>
            <w:tcW w:w="3402" w:type="dxa"/>
          </w:tcPr>
          <w:p w14:paraId="3FA4B538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Характеризуют разнообразие и распространение растений.</w:t>
            </w:r>
          </w:p>
        </w:tc>
        <w:tc>
          <w:tcPr>
            <w:tcW w:w="1134" w:type="dxa"/>
          </w:tcPr>
          <w:p w14:paraId="2CC8EB41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479322E9" w14:textId="77777777" w:rsidTr="00B66AEB">
        <w:trPr>
          <w:trHeight w:val="614"/>
        </w:trPr>
        <w:tc>
          <w:tcPr>
            <w:tcW w:w="1305" w:type="dxa"/>
          </w:tcPr>
          <w:p w14:paraId="1DF194DD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19</w:t>
            </w:r>
          </w:p>
        </w:tc>
        <w:tc>
          <w:tcPr>
            <w:tcW w:w="7025" w:type="dxa"/>
          </w:tcPr>
          <w:p w14:paraId="57E89995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Роль растений в природе и жизни человека. Охрана растений</w:t>
            </w:r>
          </w:p>
        </w:tc>
        <w:tc>
          <w:tcPr>
            <w:tcW w:w="1276" w:type="dxa"/>
          </w:tcPr>
          <w:p w14:paraId="1158C4E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3268" w14:textId="77777777" w:rsidR="00B66AEB" w:rsidRDefault="00B66AEB">
            <w:r w:rsidRPr="00EB605B">
              <w:t>текущий</w:t>
            </w:r>
          </w:p>
        </w:tc>
        <w:tc>
          <w:tcPr>
            <w:tcW w:w="3402" w:type="dxa"/>
          </w:tcPr>
          <w:p w14:paraId="7EA57ABF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Объясняют роль растений в природе и жизни человека. Находят информацию о   растения. Красной книги</w:t>
            </w:r>
          </w:p>
        </w:tc>
        <w:tc>
          <w:tcPr>
            <w:tcW w:w="1134" w:type="dxa"/>
          </w:tcPr>
          <w:p w14:paraId="2D62EFB8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7748DCA8" w14:textId="77777777" w:rsidTr="00B66AEB">
        <w:tc>
          <w:tcPr>
            <w:tcW w:w="1305" w:type="dxa"/>
          </w:tcPr>
          <w:p w14:paraId="72AF1FE8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20</w:t>
            </w:r>
          </w:p>
        </w:tc>
        <w:tc>
          <w:tcPr>
            <w:tcW w:w="7025" w:type="dxa"/>
          </w:tcPr>
          <w:p w14:paraId="4367EA43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Царство Животные: многообразие и значение</w:t>
            </w:r>
          </w:p>
        </w:tc>
        <w:tc>
          <w:tcPr>
            <w:tcW w:w="1276" w:type="dxa"/>
          </w:tcPr>
          <w:p w14:paraId="0492E43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4A87C0" w14:textId="77777777" w:rsidR="00B66AEB" w:rsidRDefault="00B66AEB">
            <w:r w:rsidRPr="00EB605B">
              <w:t>текущий</w:t>
            </w:r>
          </w:p>
        </w:tc>
        <w:tc>
          <w:tcPr>
            <w:tcW w:w="3402" w:type="dxa"/>
          </w:tcPr>
          <w:p w14:paraId="50467BD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Распознавать одноклеточных и многоклеточных животных на рисунках учебника. Характеризовать простейших по рисункам учебника, описывать их различие, называть части их тела. Сравнивать строение тела амёбы с клеткой эукариот, делать выводы. Называть многоклеточных животных, изображённых на рисунке учебника. Различать беспозвоночных и позвоночных животных. Объяснять роль животных в жизни человека и в природе. Характеризовать факторы неживой природы, оказывающие влияние на жизнедеятельность животных</w:t>
            </w:r>
          </w:p>
        </w:tc>
        <w:tc>
          <w:tcPr>
            <w:tcW w:w="1134" w:type="dxa"/>
          </w:tcPr>
          <w:p w14:paraId="3B09853A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FA307E" w:rsidRPr="00135117" w14:paraId="52E3DFC0" w14:textId="77777777" w:rsidTr="00B66AEB">
        <w:tc>
          <w:tcPr>
            <w:tcW w:w="1305" w:type="dxa"/>
          </w:tcPr>
          <w:p w14:paraId="41460A06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21</w:t>
            </w:r>
          </w:p>
        </w:tc>
        <w:tc>
          <w:tcPr>
            <w:tcW w:w="7025" w:type="dxa"/>
          </w:tcPr>
          <w:p w14:paraId="36FB5EB9" w14:textId="77777777" w:rsidR="00FA307E" w:rsidRPr="00135117" w:rsidRDefault="00FA307E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Охрана животного мира</w:t>
            </w:r>
          </w:p>
        </w:tc>
        <w:tc>
          <w:tcPr>
            <w:tcW w:w="1276" w:type="dxa"/>
          </w:tcPr>
          <w:p w14:paraId="646DB12D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33009C" w14:textId="77777777" w:rsidR="00FA307E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B66AEB">
              <w:rPr>
                <w:sz w:val="24"/>
                <w:szCs w:val="24"/>
              </w:rPr>
              <w:t>текущий</w:t>
            </w:r>
          </w:p>
        </w:tc>
        <w:tc>
          <w:tcPr>
            <w:tcW w:w="3402" w:type="dxa"/>
          </w:tcPr>
          <w:p w14:paraId="42AB44C7" w14:textId="77777777" w:rsidR="00FA307E" w:rsidRPr="00135117" w:rsidRDefault="002178AF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Находят информацию о   </w:t>
            </w:r>
            <w:proofErr w:type="gramStart"/>
            <w:r w:rsidRPr="00135117">
              <w:rPr>
                <w:sz w:val="24"/>
                <w:szCs w:val="24"/>
              </w:rPr>
              <w:t>животных .</w:t>
            </w:r>
            <w:proofErr w:type="gramEnd"/>
            <w:r w:rsidRPr="00135117">
              <w:rPr>
                <w:sz w:val="24"/>
                <w:szCs w:val="24"/>
              </w:rPr>
              <w:t xml:space="preserve"> Красной книги</w:t>
            </w:r>
          </w:p>
        </w:tc>
        <w:tc>
          <w:tcPr>
            <w:tcW w:w="1134" w:type="dxa"/>
          </w:tcPr>
          <w:p w14:paraId="3F7A538B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FA307E" w:rsidRPr="00135117" w14:paraId="10EDF19F" w14:textId="77777777" w:rsidTr="00B66AEB">
        <w:tc>
          <w:tcPr>
            <w:tcW w:w="9606" w:type="dxa"/>
            <w:gridSpan w:val="3"/>
          </w:tcPr>
          <w:p w14:paraId="0B0BA3F1" w14:textId="77777777" w:rsidR="00FA307E" w:rsidRPr="00135117" w:rsidRDefault="00413F7B" w:rsidP="00135117">
            <w:pPr>
              <w:jc w:val="center"/>
              <w:rPr>
                <w:b/>
                <w:sz w:val="24"/>
                <w:szCs w:val="24"/>
              </w:rPr>
            </w:pPr>
            <w:r w:rsidRPr="00135117">
              <w:rPr>
                <w:b/>
                <w:sz w:val="24"/>
                <w:szCs w:val="24"/>
              </w:rPr>
              <w:lastRenderedPageBreak/>
              <w:t>Организм и среда(13</w:t>
            </w:r>
            <w:r w:rsidR="00FA307E" w:rsidRPr="00135117">
              <w:rPr>
                <w:b/>
                <w:sz w:val="24"/>
                <w:szCs w:val="24"/>
              </w:rPr>
              <w:t>ч.)</w:t>
            </w:r>
          </w:p>
        </w:tc>
        <w:tc>
          <w:tcPr>
            <w:tcW w:w="1134" w:type="dxa"/>
          </w:tcPr>
          <w:p w14:paraId="589D0A33" w14:textId="77777777" w:rsidR="00FA307E" w:rsidRPr="00135117" w:rsidRDefault="00FA307E" w:rsidP="001351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9D2278" w14:textId="77777777" w:rsidR="00FA307E" w:rsidRPr="00135117" w:rsidRDefault="00FA307E" w:rsidP="001351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400432" w14:textId="77777777" w:rsidR="00FA307E" w:rsidRPr="00135117" w:rsidRDefault="00FA307E" w:rsidP="001351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66AEB" w:rsidRPr="00135117" w14:paraId="74B8100A" w14:textId="77777777" w:rsidTr="00B66AEB">
        <w:tc>
          <w:tcPr>
            <w:tcW w:w="1305" w:type="dxa"/>
          </w:tcPr>
          <w:p w14:paraId="135B1331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22</w:t>
            </w:r>
          </w:p>
        </w:tc>
        <w:tc>
          <w:tcPr>
            <w:tcW w:w="7025" w:type="dxa"/>
          </w:tcPr>
          <w:p w14:paraId="27FBFBA5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Среды обитания организмов</w:t>
            </w:r>
          </w:p>
        </w:tc>
        <w:tc>
          <w:tcPr>
            <w:tcW w:w="1276" w:type="dxa"/>
          </w:tcPr>
          <w:p w14:paraId="08F1AF4E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DEE5F4" w14:textId="77777777" w:rsidR="00B66AEB" w:rsidRDefault="00B66AEB">
            <w:r w:rsidRPr="007037FE">
              <w:t>текущий</w:t>
            </w:r>
          </w:p>
        </w:tc>
        <w:tc>
          <w:tcPr>
            <w:tcW w:w="3402" w:type="dxa"/>
          </w:tcPr>
          <w:p w14:paraId="14289856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Определяют понятия «водная среда», «наземно-воздушная среда», «почва как среда обитания», «организм как среда обитания». Анализируют связи организмов со средой обитания. Характеризуют влияние деятельности человека на природу</w:t>
            </w:r>
          </w:p>
        </w:tc>
        <w:tc>
          <w:tcPr>
            <w:tcW w:w="1134" w:type="dxa"/>
          </w:tcPr>
          <w:p w14:paraId="7468D4C9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3137BED4" w14:textId="77777777" w:rsidTr="00B66AEB">
        <w:tc>
          <w:tcPr>
            <w:tcW w:w="1305" w:type="dxa"/>
          </w:tcPr>
          <w:p w14:paraId="544C348F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23</w:t>
            </w:r>
          </w:p>
        </w:tc>
        <w:tc>
          <w:tcPr>
            <w:tcW w:w="7025" w:type="dxa"/>
          </w:tcPr>
          <w:p w14:paraId="0A894591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Экологические факторы и их влияние на живые организмы.</w:t>
            </w:r>
          </w:p>
        </w:tc>
        <w:tc>
          <w:tcPr>
            <w:tcW w:w="1276" w:type="dxa"/>
          </w:tcPr>
          <w:p w14:paraId="4F3E8991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305ADD" w14:textId="77777777" w:rsidR="00B66AEB" w:rsidRDefault="00B66AEB">
            <w:r w:rsidRPr="007037FE">
              <w:t>текущий</w:t>
            </w:r>
          </w:p>
        </w:tc>
        <w:tc>
          <w:tcPr>
            <w:tcW w:w="3402" w:type="dxa"/>
          </w:tcPr>
          <w:p w14:paraId="331AAC4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Анализируют и сравнивают экологические факторы. Отрабатывают навыки работы с текстом учебника</w:t>
            </w:r>
          </w:p>
        </w:tc>
        <w:tc>
          <w:tcPr>
            <w:tcW w:w="1134" w:type="dxa"/>
          </w:tcPr>
          <w:p w14:paraId="2150BB8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3285F4B9" w14:textId="77777777" w:rsidTr="00B66AEB">
        <w:tc>
          <w:tcPr>
            <w:tcW w:w="1305" w:type="dxa"/>
          </w:tcPr>
          <w:p w14:paraId="42A0A41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24-25</w:t>
            </w:r>
          </w:p>
        </w:tc>
        <w:tc>
          <w:tcPr>
            <w:tcW w:w="7025" w:type="dxa"/>
          </w:tcPr>
          <w:p w14:paraId="27C47887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Сезонные изменения в жизни организмов.</w:t>
            </w:r>
          </w:p>
          <w:p w14:paraId="375088EB" w14:textId="77777777" w:rsidR="00B66AEB" w:rsidRPr="00413F7B" w:rsidRDefault="00B66AEB" w:rsidP="00135117">
            <w:pPr>
              <w:rPr>
                <w:b/>
                <w:sz w:val="24"/>
                <w:szCs w:val="24"/>
              </w:rPr>
            </w:pPr>
            <w:r w:rsidRPr="00413F7B">
              <w:rPr>
                <w:b/>
                <w:sz w:val="24"/>
                <w:szCs w:val="24"/>
              </w:rPr>
              <w:t>Экскурсия</w:t>
            </w:r>
          </w:p>
          <w:p w14:paraId="27A169DA" w14:textId="77777777" w:rsidR="00B66AEB" w:rsidRPr="00413F7B" w:rsidRDefault="00B66AEB" w:rsidP="00135117">
            <w:pPr>
              <w:rPr>
                <w:sz w:val="24"/>
                <w:szCs w:val="24"/>
              </w:rPr>
            </w:pPr>
          </w:p>
          <w:p w14:paraId="766698CC" w14:textId="77777777" w:rsidR="00B66AEB" w:rsidRPr="00413F7B" w:rsidRDefault="00B66AEB" w:rsidP="00135117">
            <w:pPr>
              <w:widowControl w:val="0"/>
              <w:snapToGrid w:val="0"/>
              <w:rPr>
                <w:i/>
                <w:iCs/>
                <w:sz w:val="24"/>
                <w:szCs w:val="24"/>
              </w:rPr>
            </w:pPr>
            <w:r w:rsidRPr="00413F7B">
              <w:rPr>
                <w:i/>
                <w:iCs/>
                <w:sz w:val="24"/>
                <w:szCs w:val="24"/>
              </w:rPr>
              <w:t>Практическая работа</w:t>
            </w:r>
          </w:p>
          <w:p w14:paraId="5900CAAF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Фенологические наблюдения за сезонными изменениями в природе</w:t>
            </w:r>
          </w:p>
        </w:tc>
        <w:tc>
          <w:tcPr>
            <w:tcW w:w="1276" w:type="dxa"/>
          </w:tcPr>
          <w:p w14:paraId="0E6C9017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E08723" w14:textId="77777777" w:rsidR="00B66AEB" w:rsidRDefault="00B66AEB">
            <w:r w:rsidRPr="007037FE">
              <w:t>текущий</w:t>
            </w:r>
          </w:p>
        </w:tc>
        <w:tc>
          <w:tcPr>
            <w:tcW w:w="3402" w:type="dxa"/>
          </w:tcPr>
          <w:p w14:paraId="41AD402D" w14:textId="77777777" w:rsidR="00B66AEB" w:rsidRPr="00413F7B" w:rsidRDefault="00B66AEB" w:rsidP="00135117">
            <w:pPr>
              <w:widowControl w:val="0"/>
              <w:snapToGrid w:val="0"/>
              <w:rPr>
                <w:sz w:val="24"/>
                <w:szCs w:val="24"/>
              </w:rPr>
            </w:pPr>
            <w:r w:rsidRPr="00413F7B">
              <w:rPr>
                <w:sz w:val="24"/>
                <w:szCs w:val="24"/>
              </w:rPr>
              <w:t>Состав</w:t>
            </w:r>
            <w:r w:rsidRPr="00135117">
              <w:rPr>
                <w:sz w:val="24"/>
                <w:szCs w:val="24"/>
              </w:rPr>
              <w:t xml:space="preserve">ляют творческий отчёт об </w:t>
            </w:r>
            <w:proofErr w:type="gramStart"/>
            <w:r w:rsidRPr="00135117">
              <w:rPr>
                <w:sz w:val="24"/>
                <w:szCs w:val="24"/>
              </w:rPr>
              <w:t xml:space="preserve">весенних </w:t>
            </w:r>
            <w:r w:rsidRPr="00413F7B">
              <w:rPr>
                <w:sz w:val="24"/>
                <w:szCs w:val="24"/>
              </w:rPr>
              <w:t xml:space="preserve"> явлениях</w:t>
            </w:r>
            <w:proofErr w:type="gramEnd"/>
            <w:r w:rsidRPr="00413F7B">
              <w:rPr>
                <w:sz w:val="24"/>
                <w:szCs w:val="24"/>
              </w:rPr>
              <w:t xml:space="preserve"> в жизни растений </w:t>
            </w:r>
            <w:r w:rsidRPr="00135117">
              <w:rPr>
                <w:sz w:val="24"/>
                <w:szCs w:val="24"/>
              </w:rPr>
              <w:t xml:space="preserve">.Вести </w:t>
            </w:r>
            <w:r w:rsidRPr="00413F7B">
              <w:rPr>
                <w:sz w:val="24"/>
                <w:szCs w:val="24"/>
              </w:rPr>
              <w:t xml:space="preserve"> дневник фенологических наблюдений</w:t>
            </w:r>
            <w:r w:rsidRPr="00135117">
              <w:rPr>
                <w:sz w:val="24"/>
                <w:szCs w:val="24"/>
              </w:rPr>
              <w:t>.</w:t>
            </w:r>
          </w:p>
          <w:p w14:paraId="2E83DEEE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40C2F79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663146E6" w14:textId="77777777" w:rsidTr="00B66AEB">
        <w:tc>
          <w:tcPr>
            <w:tcW w:w="1305" w:type="dxa"/>
          </w:tcPr>
          <w:p w14:paraId="580A26C9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26</w:t>
            </w:r>
          </w:p>
        </w:tc>
        <w:tc>
          <w:tcPr>
            <w:tcW w:w="7025" w:type="dxa"/>
          </w:tcPr>
          <w:p w14:paraId="187ED519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Природные сообщества</w:t>
            </w:r>
          </w:p>
        </w:tc>
        <w:tc>
          <w:tcPr>
            <w:tcW w:w="1276" w:type="dxa"/>
          </w:tcPr>
          <w:p w14:paraId="54C1DF0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95B2D6" w14:textId="77777777" w:rsidR="00B66AEB" w:rsidRDefault="00B66AEB">
            <w:r w:rsidRPr="007037FE">
              <w:t>текущий</w:t>
            </w:r>
          </w:p>
        </w:tc>
        <w:tc>
          <w:tcPr>
            <w:tcW w:w="3402" w:type="dxa"/>
          </w:tcPr>
          <w:p w14:paraId="05FA846D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 Характеризовать разные природные сообщества. Объяснять роль живых организмов и круговорота веществ в природном сообществе.</w:t>
            </w:r>
          </w:p>
        </w:tc>
        <w:tc>
          <w:tcPr>
            <w:tcW w:w="1134" w:type="dxa"/>
          </w:tcPr>
          <w:p w14:paraId="76B7046A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18D2ED90" w14:textId="77777777" w:rsidTr="00B66AEB">
        <w:tc>
          <w:tcPr>
            <w:tcW w:w="1305" w:type="dxa"/>
          </w:tcPr>
          <w:p w14:paraId="0B79D11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27</w:t>
            </w:r>
          </w:p>
        </w:tc>
        <w:tc>
          <w:tcPr>
            <w:tcW w:w="7025" w:type="dxa"/>
          </w:tcPr>
          <w:p w14:paraId="5B56B8D7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Взаимосвязи организмов в сообществе</w:t>
            </w:r>
          </w:p>
        </w:tc>
        <w:tc>
          <w:tcPr>
            <w:tcW w:w="1276" w:type="dxa"/>
          </w:tcPr>
          <w:p w14:paraId="28FE025F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ADD06D" w14:textId="77777777" w:rsidR="00B66AEB" w:rsidRDefault="00B66AEB">
            <w:r w:rsidRPr="007037FE">
              <w:t>текущий</w:t>
            </w:r>
          </w:p>
        </w:tc>
        <w:tc>
          <w:tcPr>
            <w:tcW w:w="3402" w:type="dxa"/>
          </w:tcPr>
          <w:p w14:paraId="2E21BE3D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Определять понятие «пищевая цепь».  Различать понятия «продуценты»</w:t>
            </w:r>
            <w:proofErr w:type="gramStart"/>
            <w:r w:rsidRPr="00135117">
              <w:rPr>
                <w:sz w:val="24"/>
                <w:szCs w:val="24"/>
              </w:rPr>
              <w:t>,»  «</w:t>
            </w:r>
            <w:proofErr w:type="gramEnd"/>
            <w:r w:rsidRPr="00135117">
              <w:rPr>
                <w:sz w:val="24"/>
                <w:szCs w:val="24"/>
              </w:rPr>
              <w:t>консументы», «</w:t>
            </w:r>
            <w:proofErr w:type="spellStart"/>
            <w:r w:rsidRPr="00135117">
              <w:rPr>
                <w:sz w:val="24"/>
                <w:szCs w:val="24"/>
              </w:rPr>
              <w:t>редуценты</w:t>
            </w:r>
            <w:proofErr w:type="spellEnd"/>
            <w:r w:rsidRPr="00135117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5F8BFF6D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44F75E20" w14:textId="77777777" w:rsidTr="00B66AEB">
        <w:tc>
          <w:tcPr>
            <w:tcW w:w="1305" w:type="dxa"/>
          </w:tcPr>
          <w:p w14:paraId="6EF0758A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28</w:t>
            </w:r>
          </w:p>
        </w:tc>
        <w:tc>
          <w:tcPr>
            <w:tcW w:w="7025" w:type="dxa"/>
          </w:tcPr>
          <w:p w14:paraId="19DA333C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Сообщества, создаваемые человеком</w:t>
            </w:r>
          </w:p>
        </w:tc>
        <w:tc>
          <w:tcPr>
            <w:tcW w:w="1276" w:type="dxa"/>
          </w:tcPr>
          <w:p w14:paraId="62EC4143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909796" w14:textId="77777777" w:rsidR="00B66AEB" w:rsidRDefault="00B66AEB">
            <w:r w:rsidRPr="007037FE">
              <w:t>текущий</w:t>
            </w:r>
          </w:p>
        </w:tc>
        <w:tc>
          <w:tcPr>
            <w:tcW w:w="3402" w:type="dxa"/>
          </w:tcPr>
          <w:p w14:paraId="72140CB6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Сравнивать естественные и искусственные экосистемы.</w:t>
            </w:r>
          </w:p>
        </w:tc>
        <w:tc>
          <w:tcPr>
            <w:tcW w:w="1134" w:type="dxa"/>
          </w:tcPr>
          <w:p w14:paraId="06389D4E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1CCFE58B" w14:textId="77777777" w:rsidTr="00B66AEB">
        <w:tc>
          <w:tcPr>
            <w:tcW w:w="1305" w:type="dxa"/>
          </w:tcPr>
          <w:p w14:paraId="60E2D29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29</w:t>
            </w:r>
          </w:p>
        </w:tc>
        <w:tc>
          <w:tcPr>
            <w:tcW w:w="7025" w:type="dxa"/>
          </w:tcPr>
          <w:p w14:paraId="78B5799D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Экосистемы природных зон Земли.</w:t>
            </w:r>
          </w:p>
        </w:tc>
        <w:tc>
          <w:tcPr>
            <w:tcW w:w="1276" w:type="dxa"/>
          </w:tcPr>
          <w:p w14:paraId="650773E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F6F02F" w14:textId="77777777" w:rsidR="00B66AEB" w:rsidRDefault="00B66AEB">
            <w:r w:rsidRPr="007037FE">
              <w:t>текущий</w:t>
            </w:r>
          </w:p>
        </w:tc>
        <w:tc>
          <w:tcPr>
            <w:tcW w:w="3402" w:type="dxa"/>
          </w:tcPr>
          <w:p w14:paraId="416937E8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Определять понятие «природная зона», «широтная зональность», « высотная </w:t>
            </w:r>
            <w:r w:rsidRPr="00135117">
              <w:rPr>
                <w:sz w:val="24"/>
                <w:szCs w:val="24"/>
              </w:rPr>
              <w:lastRenderedPageBreak/>
              <w:t>поясность».</w:t>
            </w:r>
          </w:p>
        </w:tc>
        <w:tc>
          <w:tcPr>
            <w:tcW w:w="1134" w:type="dxa"/>
          </w:tcPr>
          <w:p w14:paraId="7C928A48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299E2BB1" w14:textId="77777777" w:rsidTr="00B66AEB">
        <w:tc>
          <w:tcPr>
            <w:tcW w:w="1305" w:type="dxa"/>
          </w:tcPr>
          <w:p w14:paraId="6EA5C2D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30</w:t>
            </w:r>
          </w:p>
        </w:tc>
        <w:tc>
          <w:tcPr>
            <w:tcW w:w="7025" w:type="dxa"/>
          </w:tcPr>
          <w:p w14:paraId="6831690E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Природные зоны России</w:t>
            </w:r>
          </w:p>
        </w:tc>
        <w:tc>
          <w:tcPr>
            <w:tcW w:w="1276" w:type="dxa"/>
          </w:tcPr>
          <w:p w14:paraId="4A983718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867AF8" w14:textId="77777777" w:rsidR="00B66AEB" w:rsidRDefault="00B66AEB">
            <w:r w:rsidRPr="00CC25ED">
              <w:t>текущий</w:t>
            </w:r>
          </w:p>
        </w:tc>
        <w:tc>
          <w:tcPr>
            <w:tcW w:w="3402" w:type="dxa"/>
          </w:tcPr>
          <w:p w14:paraId="5E286178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 Распознавать и характеризовать природные зоны России по карте, приведённой в учебнике. Различать и объяснять особенности животных разных природных зон. Объяснять роль Красной книги в охране природы, приводить примеры редких растений и животных, охраняемых государством</w:t>
            </w:r>
          </w:p>
        </w:tc>
        <w:tc>
          <w:tcPr>
            <w:tcW w:w="1134" w:type="dxa"/>
          </w:tcPr>
          <w:p w14:paraId="4E302F94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5B60C075" w14:textId="77777777" w:rsidTr="00B66AEB">
        <w:tc>
          <w:tcPr>
            <w:tcW w:w="1305" w:type="dxa"/>
          </w:tcPr>
          <w:p w14:paraId="33FEE07F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31</w:t>
            </w:r>
          </w:p>
        </w:tc>
        <w:tc>
          <w:tcPr>
            <w:tcW w:w="7025" w:type="dxa"/>
          </w:tcPr>
          <w:p w14:paraId="53F72EA5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Хозяйственная деятельность человека в природе</w:t>
            </w:r>
          </w:p>
        </w:tc>
        <w:tc>
          <w:tcPr>
            <w:tcW w:w="1276" w:type="dxa"/>
          </w:tcPr>
          <w:p w14:paraId="4CC546DC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73C345F" w14:textId="77777777" w:rsidR="00B66AEB" w:rsidRDefault="00B66AEB">
            <w:r w:rsidRPr="00CC25ED">
              <w:t>текущий</w:t>
            </w:r>
          </w:p>
        </w:tc>
        <w:tc>
          <w:tcPr>
            <w:tcW w:w="3402" w:type="dxa"/>
          </w:tcPr>
          <w:p w14:paraId="6BB2012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Характеризуют </w:t>
            </w:r>
            <w:proofErr w:type="gramStart"/>
            <w:r w:rsidRPr="00135117">
              <w:rPr>
                <w:sz w:val="24"/>
                <w:szCs w:val="24"/>
              </w:rPr>
              <w:t>понятия :</w:t>
            </w:r>
            <w:proofErr w:type="gramEnd"/>
          </w:p>
          <w:p w14:paraId="26E3B49A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-Хозяйственная деятельность.</w:t>
            </w:r>
          </w:p>
          <w:p w14:paraId="089433AB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-Сельское хозяйство.</w:t>
            </w:r>
          </w:p>
          <w:p w14:paraId="388ED1AE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-Лесное хозяйство.</w:t>
            </w:r>
          </w:p>
          <w:p w14:paraId="5A0EE0A4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-Рыбное хозяйство</w:t>
            </w:r>
          </w:p>
        </w:tc>
        <w:tc>
          <w:tcPr>
            <w:tcW w:w="1134" w:type="dxa"/>
          </w:tcPr>
          <w:p w14:paraId="07CCEB04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19B3CEDD" w14:textId="77777777" w:rsidTr="00B66AEB">
        <w:tc>
          <w:tcPr>
            <w:tcW w:w="1305" w:type="dxa"/>
          </w:tcPr>
          <w:p w14:paraId="29C437B3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32</w:t>
            </w:r>
          </w:p>
        </w:tc>
        <w:tc>
          <w:tcPr>
            <w:tcW w:w="7025" w:type="dxa"/>
          </w:tcPr>
          <w:p w14:paraId="679996C8" w14:textId="77777777" w:rsidR="00B66AEB" w:rsidRPr="00135117" w:rsidRDefault="00B66AEB" w:rsidP="00135117">
            <w:pPr>
              <w:jc w:val="both"/>
              <w:rPr>
                <w:b/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Охрана природы.  Особо охраняемые природные территории.</w:t>
            </w:r>
          </w:p>
        </w:tc>
        <w:tc>
          <w:tcPr>
            <w:tcW w:w="1276" w:type="dxa"/>
          </w:tcPr>
          <w:p w14:paraId="0A3A5ECF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53F11B" w14:textId="77777777" w:rsidR="00B66AEB" w:rsidRDefault="00B66AEB">
            <w:r w:rsidRPr="00CC25ED">
              <w:t>текущий</w:t>
            </w:r>
          </w:p>
        </w:tc>
        <w:tc>
          <w:tcPr>
            <w:tcW w:w="3402" w:type="dxa"/>
          </w:tcPr>
          <w:p w14:paraId="3B5584B5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Объяснять для чего создаются особо охраняемые природные территории</w:t>
            </w:r>
          </w:p>
        </w:tc>
        <w:tc>
          <w:tcPr>
            <w:tcW w:w="1134" w:type="dxa"/>
          </w:tcPr>
          <w:p w14:paraId="5AD0DCCF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B66AEB" w:rsidRPr="00135117" w14:paraId="04775E4F" w14:textId="77777777" w:rsidTr="00B66AEB">
        <w:tc>
          <w:tcPr>
            <w:tcW w:w="1305" w:type="dxa"/>
          </w:tcPr>
          <w:p w14:paraId="2213A9B6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33</w:t>
            </w:r>
          </w:p>
        </w:tc>
        <w:tc>
          <w:tcPr>
            <w:tcW w:w="7025" w:type="dxa"/>
          </w:tcPr>
          <w:p w14:paraId="67627226" w14:textId="77777777" w:rsidR="00B66AEB" w:rsidRPr="00135117" w:rsidRDefault="00B66AEB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Планета Земля - наш общий дом.</w:t>
            </w:r>
          </w:p>
        </w:tc>
        <w:tc>
          <w:tcPr>
            <w:tcW w:w="1276" w:type="dxa"/>
          </w:tcPr>
          <w:p w14:paraId="46C1FD23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18FFAF" w14:textId="77777777" w:rsidR="00B66AEB" w:rsidRDefault="00B66AEB">
            <w:r w:rsidRPr="00CC25ED">
              <w:t>текущий</w:t>
            </w:r>
          </w:p>
        </w:tc>
        <w:tc>
          <w:tcPr>
            <w:tcW w:w="3402" w:type="dxa"/>
          </w:tcPr>
          <w:p w14:paraId="2915997E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 xml:space="preserve"> Объяснять роль человека в биосфере.</w:t>
            </w:r>
          </w:p>
        </w:tc>
        <w:tc>
          <w:tcPr>
            <w:tcW w:w="1134" w:type="dxa"/>
          </w:tcPr>
          <w:p w14:paraId="3CAE441A" w14:textId="77777777" w:rsidR="00B66AEB" w:rsidRPr="00135117" w:rsidRDefault="00B66AEB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FA307E" w:rsidRPr="00135117" w14:paraId="574EBE2A" w14:textId="77777777" w:rsidTr="00B66AEB">
        <w:tc>
          <w:tcPr>
            <w:tcW w:w="1305" w:type="dxa"/>
          </w:tcPr>
          <w:p w14:paraId="7269AD66" w14:textId="77777777" w:rsidR="00FA307E" w:rsidRPr="00135117" w:rsidRDefault="00413F7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34</w:t>
            </w:r>
          </w:p>
        </w:tc>
        <w:tc>
          <w:tcPr>
            <w:tcW w:w="7025" w:type="dxa"/>
          </w:tcPr>
          <w:p w14:paraId="5B2E24CE" w14:textId="77777777" w:rsidR="00FA307E" w:rsidRPr="00135117" w:rsidRDefault="00FA307E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</w:rPr>
              <w:t>Обобщение пройденного по теме: «Организм и среда»</w:t>
            </w:r>
          </w:p>
        </w:tc>
        <w:tc>
          <w:tcPr>
            <w:tcW w:w="1276" w:type="dxa"/>
          </w:tcPr>
          <w:p w14:paraId="1446CB54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F31CD8" w14:textId="77777777" w:rsidR="00FA307E" w:rsidRPr="00135117" w:rsidRDefault="00190926" w:rsidP="00135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 контроль</w:t>
            </w:r>
          </w:p>
        </w:tc>
        <w:tc>
          <w:tcPr>
            <w:tcW w:w="3402" w:type="dxa"/>
          </w:tcPr>
          <w:p w14:paraId="5BA687AC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EAFBF68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FA307E" w:rsidRPr="00135117" w14:paraId="05B34BB2" w14:textId="77777777" w:rsidTr="00B66AEB">
        <w:tc>
          <w:tcPr>
            <w:tcW w:w="1305" w:type="dxa"/>
          </w:tcPr>
          <w:p w14:paraId="02E232BE" w14:textId="77777777" w:rsidR="00FA307E" w:rsidRPr="00135117" w:rsidRDefault="00413F7B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35</w:t>
            </w:r>
          </w:p>
        </w:tc>
        <w:tc>
          <w:tcPr>
            <w:tcW w:w="7025" w:type="dxa"/>
          </w:tcPr>
          <w:p w14:paraId="3AC16290" w14:textId="77777777" w:rsidR="00FA307E" w:rsidRPr="00135117" w:rsidRDefault="00FA307E" w:rsidP="001351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35117">
              <w:rPr>
                <w:sz w:val="24"/>
                <w:szCs w:val="24"/>
                <w:lang w:eastAsia="en-US"/>
              </w:rPr>
              <w:t>Подведение итогов за год. Летние задания.</w:t>
            </w:r>
          </w:p>
        </w:tc>
        <w:tc>
          <w:tcPr>
            <w:tcW w:w="1276" w:type="dxa"/>
          </w:tcPr>
          <w:p w14:paraId="27EF095B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846A6C7" w14:textId="77777777" w:rsidR="00FA307E" w:rsidRPr="00135117" w:rsidRDefault="00190926" w:rsidP="00135117">
            <w:pPr>
              <w:jc w:val="both"/>
              <w:rPr>
                <w:sz w:val="24"/>
                <w:szCs w:val="24"/>
              </w:rPr>
            </w:pPr>
            <w:r w:rsidRPr="00190926">
              <w:rPr>
                <w:sz w:val="24"/>
                <w:szCs w:val="24"/>
              </w:rPr>
              <w:t>Тематический контроль</w:t>
            </w:r>
          </w:p>
        </w:tc>
        <w:tc>
          <w:tcPr>
            <w:tcW w:w="3402" w:type="dxa"/>
          </w:tcPr>
          <w:p w14:paraId="6978D50A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B91DC0A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</w:p>
        </w:tc>
      </w:tr>
      <w:tr w:rsidR="00FA307E" w:rsidRPr="00135117" w14:paraId="1962142A" w14:textId="77777777" w:rsidTr="00B66AEB">
        <w:tc>
          <w:tcPr>
            <w:tcW w:w="1305" w:type="dxa"/>
          </w:tcPr>
          <w:p w14:paraId="4A6B99E5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ИТОГО</w:t>
            </w:r>
          </w:p>
        </w:tc>
        <w:tc>
          <w:tcPr>
            <w:tcW w:w="7025" w:type="dxa"/>
          </w:tcPr>
          <w:p w14:paraId="1CFBC2CE" w14:textId="77777777" w:rsidR="00FA307E" w:rsidRPr="00135117" w:rsidRDefault="00FA307E" w:rsidP="0013511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6D1FCC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  <w:r w:rsidRPr="00135117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5269891C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5BDD343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E5E7958" w14:textId="77777777" w:rsidR="00FA307E" w:rsidRPr="00135117" w:rsidRDefault="00FA307E" w:rsidP="00135117">
            <w:pPr>
              <w:jc w:val="both"/>
              <w:rPr>
                <w:sz w:val="24"/>
                <w:szCs w:val="24"/>
              </w:rPr>
            </w:pPr>
          </w:p>
        </w:tc>
      </w:tr>
    </w:tbl>
    <w:p w14:paraId="62AC5803" w14:textId="77777777" w:rsidR="00E17CED" w:rsidRPr="00135117" w:rsidRDefault="00E17CED" w:rsidP="00135117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B9533E" w14:textId="77777777" w:rsidR="00E17CED" w:rsidRPr="00135117" w:rsidRDefault="00E17CED" w:rsidP="00135117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BB376E" w14:textId="77777777" w:rsidR="00E17CED" w:rsidRPr="00135117" w:rsidRDefault="00E17CED" w:rsidP="00135117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4A62DB" w14:textId="77777777" w:rsidR="00E17CED" w:rsidRPr="00135117" w:rsidRDefault="00E17CED" w:rsidP="00135117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BF5AFA" w14:textId="77777777" w:rsidR="00E17CED" w:rsidRPr="00135117" w:rsidRDefault="00E17CED" w:rsidP="00135117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12067C" w14:textId="77777777" w:rsidR="00E17CED" w:rsidRPr="00135117" w:rsidRDefault="00E17CED" w:rsidP="00135117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8F7878" w14:textId="77777777" w:rsidR="00E17CED" w:rsidRPr="00135117" w:rsidRDefault="00E17CED" w:rsidP="00135117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0D80FD" w14:textId="77777777" w:rsidR="00E17CED" w:rsidRPr="006E482D" w:rsidRDefault="00E17CED" w:rsidP="00E17CED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1A4B3E" w14:textId="77777777" w:rsidR="00E17CED" w:rsidRPr="006E482D" w:rsidRDefault="00E17CED" w:rsidP="00E17CED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C5617E" w14:textId="77777777" w:rsidR="00E17CED" w:rsidRPr="006E482D" w:rsidRDefault="00E17CED" w:rsidP="00E17CED">
      <w:pPr>
        <w:rPr>
          <w:rFonts w:ascii="Times New Roman" w:hAnsi="Times New Roman" w:cs="Times New Roman"/>
          <w:sz w:val="28"/>
          <w:szCs w:val="28"/>
        </w:rPr>
      </w:pPr>
    </w:p>
    <w:p w14:paraId="5939DBB0" w14:textId="77777777" w:rsidR="0072355D" w:rsidRDefault="0072355D"/>
    <w:sectPr w:rsidR="0072355D" w:rsidSect="001218C2">
      <w:pgSz w:w="16838" w:h="11906" w:orient="landscape"/>
      <w:pgMar w:top="851" w:right="567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94B25"/>
    <w:multiLevelType w:val="hybridMultilevel"/>
    <w:tmpl w:val="5BB479FA"/>
    <w:lvl w:ilvl="0" w:tplc="E4D08DB8">
      <w:start w:val="1"/>
      <w:numFmt w:val="decimal"/>
      <w:lvlText w:val="%1)"/>
      <w:lvlJc w:val="left"/>
      <w:pPr>
        <w:ind w:left="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1" w15:restartNumberingAfterBreak="0">
    <w:nsid w:val="591969F2"/>
    <w:multiLevelType w:val="hybridMultilevel"/>
    <w:tmpl w:val="4D005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D"/>
    <w:rsid w:val="00135117"/>
    <w:rsid w:val="001543A6"/>
    <w:rsid w:val="00190926"/>
    <w:rsid w:val="00204013"/>
    <w:rsid w:val="002178AF"/>
    <w:rsid w:val="0028546D"/>
    <w:rsid w:val="00413F7B"/>
    <w:rsid w:val="00543386"/>
    <w:rsid w:val="005541D9"/>
    <w:rsid w:val="0055672C"/>
    <w:rsid w:val="006A72B4"/>
    <w:rsid w:val="006D4A26"/>
    <w:rsid w:val="0072355D"/>
    <w:rsid w:val="0074048A"/>
    <w:rsid w:val="008F3F21"/>
    <w:rsid w:val="00995AF8"/>
    <w:rsid w:val="009B66F8"/>
    <w:rsid w:val="00AA1339"/>
    <w:rsid w:val="00B12689"/>
    <w:rsid w:val="00B66AEB"/>
    <w:rsid w:val="00C05841"/>
    <w:rsid w:val="00C4558A"/>
    <w:rsid w:val="00E17CED"/>
    <w:rsid w:val="00E925A3"/>
    <w:rsid w:val="00FA307E"/>
    <w:rsid w:val="00FE5285"/>
    <w:rsid w:val="00FE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FF58"/>
  <w15:docId w15:val="{213F4A68-3B78-4349-B764-53B93DF8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CED"/>
    <w:pPr>
      <w:ind w:left="720"/>
      <w:contextualSpacing/>
    </w:pPr>
  </w:style>
  <w:style w:type="paragraph" w:styleId="a4">
    <w:name w:val="No Spacing"/>
    <w:link w:val="a5"/>
    <w:uiPriority w:val="1"/>
    <w:qFormat/>
    <w:rsid w:val="00E17CED"/>
    <w:pPr>
      <w:spacing w:after="0" w:line="240" w:lineRule="auto"/>
    </w:pPr>
  </w:style>
  <w:style w:type="table" w:styleId="a6">
    <w:name w:val="Table Grid"/>
    <w:basedOn w:val="a1"/>
    <w:uiPriority w:val="99"/>
    <w:rsid w:val="00E17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E17CE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5">
    <w:name w:val="Без интервала Знак"/>
    <w:basedOn w:val="a0"/>
    <w:link w:val="a4"/>
    <w:uiPriority w:val="1"/>
    <w:rsid w:val="00E17CED"/>
    <w:rPr>
      <w:rFonts w:eastAsiaTheme="minorEastAsia"/>
      <w:lang w:eastAsia="ru-RU"/>
    </w:rPr>
  </w:style>
  <w:style w:type="paragraph" w:styleId="2">
    <w:name w:val="Body Text Indent 2"/>
    <w:basedOn w:val="a"/>
    <w:link w:val="20"/>
    <w:unhideWhenUsed/>
    <w:rsid w:val="006A72B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A72B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5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18</Pages>
  <Words>3537</Words>
  <Characters>20165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1 1</cp:lastModifiedBy>
  <cp:revision>17</cp:revision>
  <dcterms:created xsi:type="dcterms:W3CDTF">2020-09-02T12:07:00Z</dcterms:created>
  <dcterms:modified xsi:type="dcterms:W3CDTF">2021-09-07T07:12:00Z</dcterms:modified>
</cp:coreProperties>
</file>